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986" w:rsidRDefault="00EF0986" w:rsidP="00EF0986">
      <w:pPr>
        <w:spacing w:after="0" w:line="240" w:lineRule="auto"/>
        <w:rPr>
          <w:rFonts w:ascii="Times New Roman" w:eastAsia="Times New Roman" w:hAnsi="Times New Roman" w:cs="Times New Roman"/>
          <w:b/>
          <w:sz w:val="28"/>
          <w:szCs w:val="28"/>
          <w:lang w:val="kk-KZ"/>
        </w:rPr>
      </w:pPr>
    </w:p>
    <w:p w:rsidR="00EF0986" w:rsidRDefault="00EF0986" w:rsidP="00EF0986">
      <w:pPr>
        <w:spacing w:after="0" w:line="240" w:lineRule="auto"/>
        <w:jc w:val="center"/>
        <w:rPr>
          <w:rFonts w:ascii="Times New Roman" w:eastAsia="Times New Roman" w:hAnsi="Times New Roman" w:cs="Times New Roman"/>
          <w:b/>
          <w:sz w:val="28"/>
          <w:szCs w:val="28"/>
          <w:lang w:val="kk-KZ"/>
        </w:rPr>
      </w:pPr>
    </w:p>
    <w:p w:rsidR="00EF0986" w:rsidRDefault="00EF0986" w:rsidP="00EF0986">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ОТЧЕТ</w:t>
      </w:r>
    </w:p>
    <w:p w:rsidR="00EF0986" w:rsidRDefault="00EF0986" w:rsidP="00EF0986">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о деятельности  КГУ «Аппарат акима Аралагашского сельского округа</w:t>
      </w:r>
    </w:p>
    <w:p w:rsidR="00EF0986" w:rsidRDefault="00EF0986" w:rsidP="00EF0986">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Аккайынского района Северо-Казахстанской» области по вопросам оказания государственных услуг </w:t>
      </w:r>
    </w:p>
    <w:p w:rsidR="00EF0986" w:rsidRDefault="00EF0986" w:rsidP="00EF0986">
      <w:pPr>
        <w:pStyle w:val="a5"/>
        <w:rPr>
          <w:rFonts w:ascii="Times New Roman" w:hAnsi="Times New Roman"/>
          <w:b/>
          <w:sz w:val="28"/>
          <w:szCs w:val="28"/>
          <w:lang w:val="kk-KZ" w:eastAsia="ru-RU"/>
        </w:rPr>
      </w:pPr>
      <w:r>
        <w:rPr>
          <w:rFonts w:ascii="Times New Roman" w:hAnsi="Times New Roman"/>
          <w:b/>
          <w:sz w:val="28"/>
          <w:szCs w:val="28"/>
          <w:lang w:val="kk-KZ" w:eastAsia="ru-RU"/>
        </w:rPr>
        <w:t xml:space="preserve">                                                   за </w:t>
      </w:r>
      <w:r>
        <w:rPr>
          <w:rFonts w:ascii="Times New Roman" w:hAnsi="Times New Roman"/>
          <w:b/>
          <w:sz w:val="28"/>
          <w:szCs w:val="28"/>
          <w:lang w:eastAsia="ru-RU"/>
        </w:rPr>
        <w:t xml:space="preserve"> 2016 год</w:t>
      </w:r>
    </w:p>
    <w:p w:rsidR="00EF0986" w:rsidRDefault="00EF0986" w:rsidP="00EF0986">
      <w:pPr>
        <w:pStyle w:val="a5"/>
        <w:jc w:val="center"/>
        <w:rPr>
          <w:rFonts w:ascii="Times New Roman" w:hAnsi="Times New Roman"/>
          <w:sz w:val="28"/>
          <w:szCs w:val="28"/>
          <w:lang w:eastAsia="ru-RU"/>
        </w:rPr>
      </w:pPr>
    </w:p>
    <w:p w:rsidR="00EF0986" w:rsidRDefault="00EF0986" w:rsidP="00EF0986">
      <w:pPr>
        <w:pStyle w:val="a5"/>
        <w:numPr>
          <w:ilvl w:val="0"/>
          <w:numId w:val="1"/>
        </w:numPr>
        <w:jc w:val="center"/>
        <w:rPr>
          <w:rFonts w:ascii="Times New Roman" w:hAnsi="Times New Roman"/>
          <w:b/>
          <w:sz w:val="28"/>
          <w:szCs w:val="28"/>
          <w:lang w:eastAsia="ru-RU"/>
        </w:rPr>
      </w:pPr>
      <w:r>
        <w:rPr>
          <w:rFonts w:ascii="Times New Roman" w:hAnsi="Times New Roman"/>
          <w:b/>
          <w:sz w:val="28"/>
          <w:szCs w:val="28"/>
          <w:lang w:eastAsia="ru-RU"/>
        </w:rPr>
        <w:t>Общие положения</w:t>
      </w:r>
    </w:p>
    <w:p w:rsidR="00EF0986" w:rsidRDefault="00EF0986" w:rsidP="00EF0986">
      <w:pPr>
        <w:spacing w:after="0" w:line="240" w:lineRule="auto"/>
        <w:jc w:val="center"/>
        <w:rPr>
          <w:rFonts w:ascii="Times New Roman" w:eastAsia="Times New Roman" w:hAnsi="Times New Roman" w:cs="Times New Roman"/>
          <w:b/>
          <w:sz w:val="28"/>
          <w:szCs w:val="28"/>
        </w:rPr>
      </w:pPr>
    </w:p>
    <w:p w:rsidR="00EF0986" w:rsidRDefault="00EF0986" w:rsidP="00EF098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w:t>
      </w:r>
      <w:r>
        <w:rPr>
          <w:rFonts w:ascii="Times New Roman" w:eastAsia="Times New Roman" w:hAnsi="Times New Roman" w:cs="Times New Roman"/>
          <w:sz w:val="28"/>
          <w:szCs w:val="28"/>
          <w:lang w:val="kk-KZ"/>
        </w:rPr>
        <w:t xml:space="preserve">Сведения об услугодател: </w:t>
      </w:r>
      <w:r>
        <w:rPr>
          <w:rFonts w:ascii="Times New Roman" w:eastAsia="Times New Roman" w:hAnsi="Times New Roman" w:cs="Times New Roman"/>
          <w:sz w:val="28"/>
          <w:szCs w:val="28"/>
        </w:rPr>
        <w:t xml:space="preserve"> КГУ «Аппарат </w:t>
      </w:r>
      <w:proofErr w:type="spellStart"/>
      <w:r>
        <w:rPr>
          <w:rFonts w:ascii="Times New Roman" w:eastAsia="Times New Roman" w:hAnsi="Times New Roman" w:cs="Times New Roman"/>
          <w:sz w:val="28"/>
          <w:szCs w:val="28"/>
        </w:rPr>
        <w:t>акима</w:t>
      </w:r>
      <w:proofErr w:type="spellEnd"/>
      <w:r>
        <w:rPr>
          <w:rFonts w:ascii="Times New Roman" w:eastAsia="Times New Roman" w:hAnsi="Times New Roman" w:cs="Times New Roman"/>
          <w:sz w:val="28"/>
          <w:szCs w:val="28"/>
          <w:lang w:val="kk-KZ"/>
        </w:rPr>
        <w:t xml:space="preserve"> Аралагашского </w:t>
      </w:r>
      <w:r>
        <w:rPr>
          <w:rFonts w:ascii="Times New Roman" w:eastAsia="Times New Roman" w:hAnsi="Times New Roman" w:cs="Times New Roman"/>
          <w:sz w:val="28"/>
          <w:szCs w:val="28"/>
        </w:rPr>
        <w:t xml:space="preserve"> сельского округа  </w:t>
      </w:r>
      <w:proofErr w:type="spellStart"/>
      <w:r>
        <w:rPr>
          <w:rFonts w:ascii="Times New Roman" w:eastAsia="Times New Roman" w:hAnsi="Times New Roman" w:cs="Times New Roman"/>
          <w:sz w:val="28"/>
          <w:szCs w:val="28"/>
        </w:rPr>
        <w:t>Аккайынского</w:t>
      </w:r>
      <w:proofErr w:type="spellEnd"/>
      <w:r>
        <w:rPr>
          <w:rFonts w:ascii="Times New Roman" w:eastAsia="Times New Roman" w:hAnsi="Times New Roman" w:cs="Times New Roman"/>
          <w:sz w:val="28"/>
          <w:szCs w:val="28"/>
        </w:rPr>
        <w:t xml:space="preserve"> района Северо-Казахстанской области». </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Основными задачами аппарата </w:t>
      </w:r>
      <w:proofErr w:type="spellStart"/>
      <w:r>
        <w:rPr>
          <w:rFonts w:ascii="Times New Roman" w:eastAsia="Times New Roman" w:hAnsi="Times New Roman" w:cs="Times New Roman"/>
          <w:sz w:val="28"/>
          <w:szCs w:val="28"/>
        </w:rPr>
        <w:t>акима</w:t>
      </w:r>
      <w:proofErr w:type="spellEnd"/>
      <w:r>
        <w:rPr>
          <w:rFonts w:ascii="Times New Roman" w:eastAsia="Times New Roman" w:hAnsi="Times New Roman" w:cs="Times New Roman"/>
          <w:sz w:val="28"/>
          <w:szCs w:val="28"/>
          <w:lang w:val="kk-KZ"/>
        </w:rPr>
        <w:t xml:space="preserve"> Аралагашского </w:t>
      </w:r>
      <w:r>
        <w:rPr>
          <w:rFonts w:ascii="Times New Roman" w:eastAsia="Times New Roman" w:hAnsi="Times New Roman" w:cs="Times New Roman"/>
          <w:sz w:val="28"/>
          <w:szCs w:val="28"/>
        </w:rPr>
        <w:t xml:space="preserve"> сельского округа </w:t>
      </w:r>
      <w:proofErr w:type="spellStart"/>
      <w:r>
        <w:rPr>
          <w:rFonts w:ascii="Times New Roman" w:eastAsia="Times New Roman" w:hAnsi="Times New Roman" w:cs="Times New Roman"/>
          <w:sz w:val="28"/>
          <w:szCs w:val="28"/>
        </w:rPr>
        <w:t>Аккайынского</w:t>
      </w:r>
      <w:proofErr w:type="spellEnd"/>
      <w:r>
        <w:rPr>
          <w:rFonts w:ascii="Times New Roman" w:eastAsia="Times New Roman" w:hAnsi="Times New Roman" w:cs="Times New Roman"/>
          <w:sz w:val="28"/>
          <w:szCs w:val="28"/>
        </w:rPr>
        <w:t xml:space="preserve"> района Северо-Казахстанской области является:</w:t>
      </w: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финансово-хозяйственное и материально-техническое обеспечение деятельности </w:t>
      </w:r>
      <w:proofErr w:type="spellStart"/>
      <w:r>
        <w:rPr>
          <w:rFonts w:ascii="Times New Roman" w:eastAsia="Times New Roman" w:hAnsi="Times New Roman" w:cs="Times New Roman"/>
          <w:sz w:val="28"/>
          <w:szCs w:val="28"/>
        </w:rPr>
        <w:t>акима</w:t>
      </w:r>
      <w:proofErr w:type="spellEnd"/>
      <w:r>
        <w:rPr>
          <w:rFonts w:ascii="Times New Roman" w:eastAsia="Times New Roman" w:hAnsi="Times New Roman" w:cs="Times New Roman"/>
          <w:sz w:val="28"/>
          <w:szCs w:val="28"/>
        </w:rPr>
        <w:t xml:space="preserve"> сельского округа;</w:t>
      </w:r>
    </w:p>
    <w:p w:rsidR="00EF0986" w:rsidRDefault="00EF0986" w:rsidP="00EF098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организация работы по </w:t>
      </w:r>
      <w:proofErr w:type="gramStart"/>
      <w:r>
        <w:rPr>
          <w:rFonts w:ascii="Times New Roman" w:eastAsia="Times New Roman" w:hAnsi="Times New Roman" w:cs="Times New Roman"/>
          <w:sz w:val="28"/>
          <w:szCs w:val="28"/>
        </w:rPr>
        <w:t>контролю за</w:t>
      </w:r>
      <w:proofErr w:type="gramEnd"/>
      <w:r>
        <w:rPr>
          <w:rFonts w:ascii="Times New Roman" w:eastAsia="Times New Roman" w:hAnsi="Times New Roman" w:cs="Times New Roman"/>
          <w:sz w:val="28"/>
          <w:szCs w:val="28"/>
        </w:rPr>
        <w:t xml:space="preserve"> исполнением Законов Республики Казахстан, Указов Президента и Постановлений Правительства Республики Казахстан, постановлений, решений и распоряжений вышестоящих представительных и исполнительных органов, </w:t>
      </w:r>
      <w:proofErr w:type="spellStart"/>
      <w:r>
        <w:rPr>
          <w:rFonts w:ascii="Times New Roman" w:eastAsia="Times New Roman" w:hAnsi="Times New Roman" w:cs="Times New Roman"/>
          <w:sz w:val="28"/>
          <w:szCs w:val="28"/>
        </w:rPr>
        <w:t>акима</w:t>
      </w:r>
      <w:proofErr w:type="spellEnd"/>
      <w:r>
        <w:rPr>
          <w:rFonts w:ascii="Times New Roman" w:eastAsia="Times New Roman" w:hAnsi="Times New Roman" w:cs="Times New Roman"/>
          <w:sz w:val="28"/>
          <w:szCs w:val="28"/>
        </w:rPr>
        <w:t xml:space="preserve"> области, района, сельского округа; </w:t>
      </w:r>
    </w:p>
    <w:p w:rsidR="00EF0986" w:rsidRDefault="00EF0986" w:rsidP="00EF098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разработка проектов правовых актов </w:t>
      </w:r>
      <w:proofErr w:type="spellStart"/>
      <w:r>
        <w:rPr>
          <w:rFonts w:ascii="Times New Roman" w:eastAsia="Times New Roman" w:hAnsi="Times New Roman" w:cs="Times New Roman"/>
          <w:sz w:val="28"/>
          <w:szCs w:val="28"/>
        </w:rPr>
        <w:t>акима</w:t>
      </w:r>
      <w:proofErr w:type="spellEnd"/>
      <w:r>
        <w:rPr>
          <w:rFonts w:ascii="Times New Roman" w:eastAsia="Times New Roman" w:hAnsi="Times New Roman" w:cs="Times New Roman"/>
          <w:sz w:val="28"/>
          <w:szCs w:val="28"/>
        </w:rPr>
        <w:t xml:space="preserve"> сельского округа в соответствии с требованиями законодательства Республики Казахстан.</w:t>
      </w:r>
    </w:p>
    <w:p w:rsidR="00EF0986" w:rsidRDefault="00EF0986" w:rsidP="00EF098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ab/>
        <w:t xml:space="preserve">2) Информация о государственных услугах: КГУ «Аппарат </w:t>
      </w:r>
      <w:proofErr w:type="spellStart"/>
      <w:r>
        <w:rPr>
          <w:rFonts w:ascii="Times New Roman" w:eastAsia="Times New Roman" w:hAnsi="Times New Roman" w:cs="Times New Roman"/>
          <w:sz w:val="28"/>
          <w:szCs w:val="28"/>
        </w:rPr>
        <w:t>акима</w:t>
      </w:r>
      <w:proofErr w:type="spellEnd"/>
      <w:r>
        <w:rPr>
          <w:rFonts w:ascii="Times New Roman" w:eastAsia="Times New Roman" w:hAnsi="Times New Roman" w:cs="Times New Roman"/>
          <w:sz w:val="28"/>
          <w:szCs w:val="28"/>
          <w:lang w:val="kk-KZ"/>
        </w:rPr>
        <w:t xml:space="preserve"> Аралагашского</w:t>
      </w:r>
      <w:r>
        <w:rPr>
          <w:rFonts w:ascii="Times New Roman" w:eastAsia="Times New Roman" w:hAnsi="Times New Roman" w:cs="Times New Roman"/>
          <w:sz w:val="28"/>
          <w:szCs w:val="28"/>
        </w:rPr>
        <w:t xml:space="preserve"> сельского округа </w:t>
      </w:r>
      <w:proofErr w:type="spellStart"/>
      <w:r>
        <w:rPr>
          <w:rFonts w:ascii="Times New Roman" w:eastAsia="Times New Roman" w:hAnsi="Times New Roman" w:cs="Times New Roman"/>
          <w:sz w:val="28"/>
          <w:szCs w:val="28"/>
        </w:rPr>
        <w:t>Аккайынского</w:t>
      </w:r>
      <w:proofErr w:type="spellEnd"/>
      <w:r>
        <w:rPr>
          <w:rFonts w:ascii="Times New Roman" w:eastAsia="Times New Roman" w:hAnsi="Times New Roman" w:cs="Times New Roman"/>
          <w:sz w:val="28"/>
          <w:szCs w:val="28"/>
        </w:rPr>
        <w:t xml:space="preserve"> района Северо-Казахстанской области» с начало года предоставлялось 6 государственных услуг, с конца августа предоставляется 7 видов государственных услуг.</w:t>
      </w:r>
    </w:p>
    <w:p w:rsidR="00EF0986" w:rsidRDefault="00EF0986" w:rsidP="00EF098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Все государственные (7 услуг) услуги оказываются на бесплатной основе.</w:t>
      </w:r>
    </w:p>
    <w:p w:rsidR="00EF0986" w:rsidRDefault="00EF0986" w:rsidP="00EF098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По 7 государственным услугам имеются утвержденные стандарты и регламенты государственных услуг. Согласно Реестру государственных услуг, утвержденного постановлением Правительства РК от 18 сентября 2013 года № 983.</w:t>
      </w:r>
    </w:p>
    <w:p w:rsidR="00EF0986" w:rsidRDefault="00EF0986" w:rsidP="00EF098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ab/>
        <w:t xml:space="preserve">3) Информация </w:t>
      </w:r>
      <w:proofErr w:type="gramStart"/>
      <w:r>
        <w:rPr>
          <w:rFonts w:ascii="Times New Roman" w:eastAsia="Times New Roman" w:hAnsi="Times New Roman" w:cs="Times New Roman"/>
          <w:sz w:val="28"/>
          <w:szCs w:val="28"/>
        </w:rPr>
        <w:t>о</w:t>
      </w:r>
      <w:proofErr w:type="gramEnd"/>
      <w:r>
        <w:rPr>
          <w:rFonts w:ascii="Times New Roman" w:eastAsia="Times New Roman" w:hAnsi="Times New Roman" w:cs="Times New Roman"/>
          <w:sz w:val="28"/>
          <w:szCs w:val="28"/>
        </w:rPr>
        <w:t xml:space="preserve"> наиболее востребованных государственных услуг:</w:t>
      </w:r>
    </w:p>
    <w:p w:rsidR="00EF0986" w:rsidRDefault="00EF0986" w:rsidP="00EF0986">
      <w:pPr>
        <w:autoSpaceDE w:val="0"/>
        <w:autoSpaceDN w:val="0"/>
        <w:adjustRightInd w:val="0"/>
        <w:spacing w:after="0"/>
        <w:ind w:left="284" w:firstLine="426"/>
        <w:jc w:val="both"/>
        <w:rPr>
          <w:rFonts w:ascii="Times New Roman CYR" w:hAnsi="Times New Roman CYR" w:cs="Times New Roman CYR"/>
          <w:color w:val="000000"/>
          <w:sz w:val="28"/>
          <w:szCs w:val="28"/>
        </w:rPr>
      </w:pPr>
      <w:r>
        <w:rPr>
          <w:rFonts w:ascii="Times New Roman CYR" w:hAnsi="Times New Roman CYR" w:cs="Times New Roman CYR"/>
          <w:sz w:val="28"/>
          <w:szCs w:val="28"/>
        </w:rPr>
        <w:t>За 201</w:t>
      </w:r>
      <w:r>
        <w:rPr>
          <w:rFonts w:ascii="Times New Roman CYR" w:hAnsi="Times New Roman CYR" w:cs="Times New Roman CYR"/>
          <w:sz w:val="28"/>
          <w:szCs w:val="28"/>
          <w:lang w:val="kk-KZ"/>
        </w:rPr>
        <w:t xml:space="preserve">6 </w:t>
      </w:r>
      <w:r>
        <w:rPr>
          <w:rFonts w:ascii="Times New Roman CYR" w:hAnsi="Times New Roman CYR" w:cs="Times New Roman CYR"/>
          <w:sz w:val="28"/>
          <w:szCs w:val="28"/>
        </w:rPr>
        <w:t xml:space="preserve">год аппаратом </w:t>
      </w:r>
      <w:proofErr w:type="spellStart"/>
      <w:r>
        <w:rPr>
          <w:rFonts w:ascii="Times New Roman CYR" w:hAnsi="Times New Roman CYR" w:cs="Times New Roman CYR"/>
          <w:sz w:val="28"/>
          <w:szCs w:val="28"/>
        </w:rPr>
        <w:t>акима</w:t>
      </w:r>
      <w:proofErr w:type="spellEnd"/>
      <w:r>
        <w:rPr>
          <w:rFonts w:ascii="Times New Roman CYR" w:hAnsi="Times New Roman CYR" w:cs="Times New Roman CYR"/>
          <w:sz w:val="28"/>
          <w:szCs w:val="28"/>
        </w:rPr>
        <w:t xml:space="preserve"> оказано государственных услуг  44 гражданам</w:t>
      </w:r>
      <w:r>
        <w:rPr>
          <w:rFonts w:ascii="Calibri" w:hAnsi="Calibri" w:cs="Calibri"/>
          <w:sz w:val="28"/>
          <w:szCs w:val="28"/>
        </w:rPr>
        <w:t>:</w:t>
      </w:r>
      <w:r>
        <w:rPr>
          <w:rFonts w:ascii="Times New Roman CYR" w:hAnsi="Times New Roman CYR" w:cs="Times New Roman CYR"/>
          <w:color w:val="000000"/>
          <w:sz w:val="28"/>
          <w:szCs w:val="28"/>
        </w:rPr>
        <w:t xml:space="preserve">                                                                                        </w:t>
      </w:r>
    </w:p>
    <w:p w:rsidR="00EF0986" w:rsidRDefault="00EF0986" w:rsidP="00EF0986">
      <w:pPr>
        <w:autoSpaceDE w:val="0"/>
        <w:autoSpaceDN w:val="0"/>
        <w:adjustRightInd w:val="0"/>
        <w:spacing w:after="0"/>
        <w:ind w:left="284" w:firstLine="426"/>
        <w:jc w:val="both"/>
        <w:rPr>
          <w:rFonts w:ascii="Times New Roman CYR" w:hAnsi="Times New Roman CYR" w:cs="Times New Roman CYR"/>
          <w:sz w:val="28"/>
          <w:szCs w:val="28"/>
        </w:rPr>
      </w:pPr>
      <w:r>
        <w:rPr>
          <w:rFonts w:ascii="Times New Roman CYR" w:hAnsi="Times New Roman CYR" w:cs="Times New Roman CYR"/>
          <w:color w:val="000000"/>
          <w:sz w:val="28"/>
          <w:szCs w:val="28"/>
        </w:rPr>
        <w:t xml:space="preserve"> Выдача справок о наличии </w:t>
      </w:r>
      <w:proofErr w:type="gramStart"/>
      <w:r>
        <w:rPr>
          <w:rFonts w:ascii="Times New Roman CYR" w:hAnsi="Times New Roman CYR" w:cs="Times New Roman CYR"/>
          <w:color w:val="000000"/>
          <w:sz w:val="28"/>
          <w:szCs w:val="28"/>
        </w:rPr>
        <w:t>личного</w:t>
      </w:r>
      <w:proofErr w:type="gramEnd"/>
      <w:r>
        <w:rPr>
          <w:rFonts w:ascii="Times New Roman CYR" w:hAnsi="Times New Roman CYR" w:cs="Times New Roman CYR"/>
          <w:color w:val="000000"/>
          <w:sz w:val="28"/>
          <w:szCs w:val="28"/>
        </w:rPr>
        <w:t xml:space="preserve"> подсобного хозяйства-40,</w:t>
      </w:r>
    </w:p>
    <w:p w:rsidR="00EF0986" w:rsidRPr="00EF0986" w:rsidRDefault="00EF0986" w:rsidP="00EF0986">
      <w:pPr>
        <w:autoSpaceDE w:val="0"/>
        <w:autoSpaceDN w:val="0"/>
        <w:adjustRightInd w:val="0"/>
        <w:spacing w:after="0" w:line="240" w:lineRule="auto"/>
        <w:ind w:left="284" w:firstLine="426"/>
        <w:jc w:val="both"/>
        <w:rPr>
          <w:rFonts w:ascii="Times New Roman CYR" w:hAnsi="Times New Roman CYR" w:cs="Times New Roman CYR"/>
          <w:sz w:val="28"/>
          <w:szCs w:val="28"/>
        </w:rPr>
      </w:pPr>
      <w:r>
        <w:rPr>
          <w:rFonts w:ascii="Times New Roman CYR" w:hAnsi="Times New Roman CYR" w:cs="Times New Roman CYR"/>
          <w:sz w:val="28"/>
          <w:szCs w:val="28"/>
        </w:rPr>
        <w:t>в том числе через центр обслуживания населения предоставления земельного участка для строительства объектов в черте  населенного пункта-4 услуги.</w:t>
      </w:r>
    </w:p>
    <w:p w:rsidR="00EF0986" w:rsidRDefault="00EF0986" w:rsidP="00EF0986">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lang w:val="kk-KZ"/>
        </w:rPr>
        <w:t xml:space="preserve">                          2.    </w:t>
      </w:r>
      <w:r>
        <w:rPr>
          <w:rFonts w:ascii="Times New Roman" w:eastAsia="Times New Roman" w:hAnsi="Times New Roman" w:cs="Times New Roman"/>
          <w:b/>
          <w:sz w:val="28"/>
          <w:szCs w:val="28"/>
        </w:rPr>
        <w:t xml:space="preserve">Работа с </w:t>
      </w:r>
      <w:proofErr w:type="spellStart"/>
      <w:r>
        <w:rPr>
          <w:rFonts w:ascii="Times New Roman" w:eastAsia="Times New Roman" w:hAnsi="Times New Roman" w:cs="Times New Roman"/>
          <w:b/>
          <w:sz w:val="28"/>
          <w:szCs w:val="28"/>
        </w:rPr>
        <w:t>услугополучателями</w:t>
      </w:r>
      <w:proofErr w:type="spellEnd"/>
    </w:p>
    <w:p w:rsidR="00EF0986" w:rsidRDefault="00EF0986" w:rsidP="00EF0986">
      <w:pPr>
        <w:spacing w:after="0" w:line="240" w:lineRule="auto"/>
        <w:jc w:val="both"/>
        <w:rPr>
          <w:rFonts w:ascii="Times New Roman" w:eastAsia="Times New Roman" w:hAnsi="Times New Roman" w:cs="Times New Roman"/>
          <w:b/>
          <w:sz w:val="28"/>
          <w:szCs w:val="28"/>
        </w:rPr>
      </w:pP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Сведения об источниках и местах доступа к информации о порядке оказания государственных услуг.</w:t>
      </w:r>
    </w:p>
    <w:p w:rsidR="00EF0986" w:rsidRDefault="00EF0986" w:rsidP="00EF0986">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lastRenderedPageBreak/>
        <w:t xml:space="preserve">С целью обеспечения равного доступа населения к </w:t>
      </w:r>
      <w:proofErr w:type="spellStart"/>
      <w:r>
        <w:rPr>
          <w:rFonts w:ascii="Times New Roman" w:eastAsia="Times New Roman" w:hAnsi="Times New Roman" w:cs="Times New Roman"/>
          <w:sz w:val="28"/>
          <w:szCs w:val="28"/>
        </w:rPr>
        <w:t>госуслугам</w:t>
      </w:r>
      <w:proofErr w:type="spellEnd"/>
      <w:r>
        <w:rPr>
          <w:rFonts w:ascii="Times New Roman" w:eastAsia="Times New Roman" w:hAnsi="Times New Roman" w:cs="Times New Roman"/>
          <w:sz w:val="28"/>
          <w:szCs w:val="28"/>
        </w:rPr>
        <w:t xml:space="preserve"> информация о порядке оказания государственных услуг (стандарты, регламенты) размещена на интернет – ресурсе аппарата </w:t>
      </w:r>
      <w:proofErr w:type="spellStart"/>
      <w:r>
        <w:rPr>
          <w:rFonts w:ascii="Times New Roman" w:eastAsia="Times New Roman" w:hAnsi="Times New Roman" w:cs="Times New Roman"/>
          <w:sz w:val="28"/>
          <w:szCs w:val="28"/>
        </w:rPr>
        <w:t>акима</w:t>
      </w:r>
      <w:proofErr w:type="spellEnd"/>
      <w:r>
        <w:rPr>
          <w:rFonts w:ascii="Times New Roman" w:eastAsia="Times New Roman" w:hAnsi="Times New Roman" w:cs="Times New Roman"/>
          <w:sz w:val="28"/>
          <w:szCs w:val="28"/>
          <w:lang w:val="kk-KZ"/>
        </w:rPr>
        <w:t xml:space="preserve"> Аралагашского </w:t>
      </w:r>
      <w:r>
        <w:rPr>
          <w:rFonts w:ascii="Times New Roman" w:eastAsia="Times New Roman" w:hAnsi="Times New Roman" w:cs="Times New Roman"/>
          <w:sz w:val="28"/>
          <w:szCs w:val="28"/>
        </w:rPr>
        <w:t xml:space="preserve"> сельского округа  </w:t>
      </w:r>
      <w:proofErr w:type="spellStart"/>
      <w:r>
        <w:rPr>
          <w:rFonts w:ascii="Times New Roman" w:eastAsia="Times New Roman" w:hAnsi="Times New Roman" w:cs="Times New Roman"/>
          <w:sz w:val="28"/>
          <w:szCs w:val="28"/>
        </w:rPr>
        <w:t>Аккайынского</w:t>
      </w:r>
      <w:proofErr w:type="spellEnd"/>
      <w:r>
        <w:rPr>
          <w:rFonts w:ascii="Times New Roman" w:eastAsia="Times New Roman" w:hAnsi="Times New Roman" w:cs="Times New Roman"/>
          <w:sz w:val="28"/>
          <w:szCs w:val="28"/>
        </w:rPr>
        <w:t xml:space="preserve"> района Северо-Казахстанской области: </w:t>
      </w:r>
    </w:p>
    <w:p w:rsidR="00EF0986" w:rsidRDefault="00EF0986" w:rsidP="00EF098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           О</w:t>
      </w:r>
      <w:proofErr w:type="spellStart"/>
      <w:r>
        <w:rPr>
          <w:rFonts w:ascii="Times New Roman" w:eastAsia="Times New Roman" w:hAnsi="Times New Roman" w:cs="Times New Roman"/>
          <w:sz w:val="28"/>
          <w:szCs w:val="28"/>
        </w:rPr>
        <w:t>казания</w:t>
      </w:r>
      <w:proofErr w:type="spellEnd"/>
      <w:r>
        <w:rPr>
          <w:rFonts w:ascii="Times New Roman" w:eastAsia="Times New Roman" w:hAnsi="Times New Roman" w:cs="Times New Roman"/>
          <w:sz w:val="28"/>
          <w:szCs w:val="28"/>
        </w:rPr>
        <w:t xml:space="preserve"> государственных услуг  размещена на стендах расположенных в фойе </w:t>
      </w: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Информация о публичных обсуждениях предоставления государственных услуг. </w:t>
      </w: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Вопросы оказания государственных услуг были включены в ежегодный отчет </w:t>
      </w:r>
      <w:proofErr w:type="spellStart"/>
      <w:r>
        <w:rPr>
          <w:rFonts w:ascii="Times New Roman" w:eastAsia="Times New Roman" w:hAnsi="Times New Roman" w:cs="Times New Roman"/>
          <w:sz w:val="28"/>
          <w:szCs w:val="28"/>
        </w:rPr>
        <w:t>акима</w:t>
      </w:r>
      <w:proofErr w:type="spellEnd"/>
      <w:r>
        <w:rPr>
          <w:rFonts w:ascii="Times New Roman" w:eastAsia="Times New Roman" w:hAnsi="Times New Roman" w:cs="Times New Roman"/>
          <w:sz w:val="28"/>
          <w:szCs w:val="28"/>
        </w:rPr>
        <w:t xml:space="preserve"> округа  перед населением,  в сходы граждан для обеспечения активного участия в обсуждении деятельности аппарата  в сфере оказания услуг.   3) Мероприятия, направленные на обеспечение прозрачности процесса оказания государственных услуг (разъяснительные работы, семинары, встречи и иное).</w:t>
      </w:r>
    </w:p>
    <w:p w:rsidR="00EF0986" w:rsidRDefault="00EF0986" w:rsidP="00EF0986">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 xml:space="preserve">Для повышения уровня информированности </w:t>
      </w:r>
      <w:proofErr w:type="spellStart"/>
      <w:r>
        <w:rPr>
          <w:rFonts w:ascii="Times New Roman" w:eastAsia="Times New Roman" w:hAnsi="Times New Roman" w:cs="Times New Roman"/>
          <w:sz w:val="28"/>
          <w:szCs w:val="28"/>
        </w:rPr>
        <w:t>услугополучателей</w:t>
      </w:r>
      <w:proofErr w:type="spellEnd"/>
      <w:r>
        <w:rPr>
          <w:rFonts w:ascii="Times New Roman" w:eastAsia="Times New Roman" w:hAnsi="Times New Roman" w:cs="Times New Roman"/>
          <w:sz w:val="28"/>
          <w:szCs w:val="28"/>
        </w:rPr>
        <w:t xml:space="preserve">  вопросы по разъяснению основных положений стандартов и регламентов, рассматривались на сходе граждан от </w:t>
      </w:r>
      <w:r>
        <w:rPr>
          <w:rFonts w:ascii="Times New Roman" w:eastAsia="Times New Roman" w:hAnsi="Times New Roman" w:cs="Times New Roman"/>
          <w:sz w:val="28"/>
          <w:szCs w:val="28"/>
          <w:lang w:val="kk-KZ"/>
        </w:rPr>
        <w:t xml:space="preserve"> 25 апреля </w:t>
      </w:r>
      <w:r>
        <w:rPr>
          <w:rFonts w:ascii="Times New Roman" w:eastAsia="Times New Roman" w:hAnsi="Times New Roman" w:cs="Times New Roman"/>
          <w:sz w:val="28"/>
          <w:szCs w:val="28"/>
        </w:rPr>
        <w:t xml:space="preserve"> 2016 года. </w:t>
      </w:r>
    </w:p>
    <w:p w:rsidR="00EF0986" w:rsidRDefault="00EF0986" w:rsidP="00EF0986">
      <w:pPr>
        <w:spacing w:after="0" w:line="240" w:lineRule="auto"/>
        <w:ind w:firstLine="708"/>
        <w:jc w:val="both"/>
        <w:rPr>
          <w:rFonts w:ascii="Times New Roman" w:eastAsia="Times New Roman" w:hAnsi="Times New Roman" w:cs="Times New Roman"/>
          <w:sz w:val="28"/>
          <w:szCs w:val="28"/>
          <w:lang w:val="kk-KZ"/>
        </w:rPr>
      </w:pPr>
    </w:p>
    <w:p w:rsidR="00EF0986" w:rsidRDefault="00EF0986" w:rsidP="00EF0986">
      <w:pPr>
        <w:pStyle w:val="a6"/>
        <w:numPr>
          <w:ilvl w:val="0"/>
          <w:numId w:val="2"/>
        </w:numPr>
        <w:spacing w:after="0" w:line="240" w:lineRule="auto"/>
        <w:jc w:val="both"/>
        <w:rPr>
          <w:rFonts w:ascii="Times New Roman" w:hAnsi="Times New Roman"/>
          <w:b/>
          <w:sz w:val="28"/>
          <w:szCs w:val="28"/>
        </w:rPr>
      </w:pPr>
      <w:r>
        <w:rPr>
          <w:rFonts w:ascii="Times New Roman" w:hAnsi="Times New Roman"/>
          <w:b/>
          <w:sz w:val="28"/>
          <w:szCs w:val="28"/>
        </w:rPr>
        <w:t>Деятельность по совершенствованию процессов оказания государственных услуг</w:t>
      </w:r>
    </w:p>
    <w:p w:rsidR="00EF0986" w:rsidRDefault="00EF0986" w:rsidP="00EF0986">
      <w:pPr>
        <w:spacing w:after="0" w:line="240" w:lineRule="auto"/>
        <w:ind w:firstLine="708"/>
        <w:jc w:val="both"/>
        <w:rPr>
          <w:rFonts w:ascii="Times New Roman" w:eastAsia="Times New Roman" w:hAnsi="Times New Roman" w:cs="Times New Roman"/>
          <w:sz w:val="28"/>
          <w:szCs w:val="28"/>
        </w:rPr>
      </w:pP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Результаты оптимизации и автоматизации процессов оказания государственных услуг.</w:t>
      </w: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части упрощения и оптимизации услуг проводится мероприятие по актуализации данных в электронном реестре по личному подсобному хозяйству посредством личного кабинета </w:t>
      </w:r>
      <w:proofErr w:type="spellStart"/>
      <w:r>
        <w:rPr>
          <w:rFonts w:ascii="Times New Roman" w:eastAsia="Times New Roman" w:hAnsi="Times New Roman" w:cs="Times New Roman"/>
          <w:sz w:val="28"/>
          <w:szCs w:val="28"/>
        </w:rPr>
        <w:t>акима</w:t>
      </w:r>
      <w:proofErr w:type="spellEnd"/>
      <w:r>
        <w:rPr>
          <w:rFonts w:ascii="Times New Roman" w:eastAsia="Times New Roman" w:hAnsi="Times New Roman" w:cs="Times New Roman"/>
          <w:sz w:val="28"/>
          <w:szCs w:val="28"/>
        </w:rPr>
        <w:t xml:space="preserve"> на портале «электронного правительства» </w:t>
      </w:r>
      <w:proofErr w:type="spellStart"/>
      <w:r>
        <w:rPr>
          <w:rFonts w:ascii="Times New Roman" w:eastAsia="Times New Roman" w:hAnsi="Times New Roman" w:cs="Times New Roman"/>
          <w:sz w:val="28"/>
          <w:szCs w:val="28"/>
          <w:lang w:val="en-US"/>
        </w:rPr>
        <w:t>egov</w:t>
      </w:r>
      <w:proofErr w:type="spellEnd"/>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lang w:val="en-US"/>
        </w:rPr>
        <w:t>kz</w:t>
      </w:r>
      <w:proofErr w:type="spellEnd"/>
      <w:r w:rsidRPr="00EF098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для возможности получения населением справки о личном подсобном хозяйстве </w:t>
      </w:r>
      <w:proofErr w:type="gram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электроном</w:t>
      </w:r>
      <w:proofErr w:type="gramEnd"/>
      <w:r>
        <w:rPr>
          <w:rFonts w:ascii="Times New Roman" w:eastAsia="Times New Roman" w:hAnsi="Times New Roman" w:cs="Times New Roman"/>
          <w:sz w:val="28"/>
          <w:szCs w:val="28"/>
        </w:rPr>
        <w:t xml:space="preserve"> виде.</w:t>
      </w: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Мероприятия, направленные на повышение квалификации сотрудников в сфере оказания государственных услуг.</w:t>
      </w: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Разработан и утвержден план мероприятий по улучшению показателей оказания государственных услуг в </w:t>
      </w:r>
      <w:r>
        <w:rPr>
          <w:rFonts w:ascii="Times New Roman" w:eastAsia="Times New Roman" w:hAnsi="Times New Roman" w:cs="Times New Roman"/>
          <w:sz w:val="28"/>
          <w:szCs w:val="28"/>
          <w:lang w:val="kk-KZ"/>
        </w:rPr>
        <w:t xml:space="preserve">Аралагашском </w:t>
      </w:r>
      <w:r>
        <w:rPr>
          <w:rFonts w:ascii="Times New Roman" w:eastAsia="Times New Roman" w:hAnsi="Times New Roman" w:cs="Times New Roman"/>
          <w:sz w:val="28"/>
          <w:szCs w:val="28"/>
        </w:rPr>
        <w:t>сельском округе</w:t>
      </w: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 xml:space="preserve"> на 2016 год.</w:t>
      </w: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2016 году при </w:t>
      </w:r>
      <w:proofErr w:type="spellStart"/>
      <w:r>
        <w:rPr>
          <w:rFonts w:ascii="Times New Roman" w:eastAsia="Times New Roman" w:hAnsi="Times New Roman" w:cs="Times New Roman"/>
          <w:sz w:val="28"/>
          <w:szCs w:val="28"/>
        </w:rPr>
        <w:t>акимате</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 xml:space="preserve"> 25 сентября</w:t>
      </w:r>
      <w:r>
        <w:rPr>
          <w:rFonts w:ascii="Times New Roman" w:eastAsia="Times New Roman" w:hAnsi="Times New Roman" w:cs="Times New Roman"/>
          <w:sz w:val="28"/>
          <w:szCs w:val="28"/>
        </w:rPr>
        <w:t xml:space="preserve"> прошла аппаратная учеба третьим вопрос повестки дня, рассматривался вопрос «О выявленных нарушениях в сфере оказания государственных услуг»,  а также  вопрос по оказанию государственных услуг в аппарате </w:t>
      </w:r>
      <w:proofErr w:type="spellStart"/>
      <w:r>
        <w:rPr>
          <w:rFonts w:ascii="Times New Roman" w:eastAsia="Times New Roman" w:hAnsi="Times New Roman" w:cs="Times New Roman"/>
          <w:sz w:val="28"/>
          <w:szCs w:val="28"/>
        </w:rPr>
        <w:t>акима</w:t>
      </w:r>
      <w:proofErr w:type="spellEnd"/>
      <w:r>
        <w:rPr>
          <w:rFonts w:ascii="Times New Roman" w:eastAsia="Times New Roman" w:hAnsi="Times New Roman" w:cs="Times New Roman"/>
          <w:sz w:val="28"/>
          <w:szCs w:val="28"/>
        </w:rPr>
        <w:t xml:space="preserve"> рассматривался на аппаратных совещаниях при </w:t>
      </w:r>
      <w:proofErr w:type="spellStart"/>
      <w:r>
        <w:rPr>
          <w:rFonts w:ascii="Times New Roman" w:eastAsia="Times New Roman" w:hAnsi="Times New Roman" w:cs="Times New Roman"/>
          <w:sz w:val="28"/>
          <w:szCs w:val="28"/>
        </w:rPr>
        <w:t>акиме</w:t>
      </w:r>
      <w:proofErr w:type="spellEnd"/>
      <w:r>
        <w:rPr>
          <w:rFonts w:ascii="Times New Roman" w:eastAsia="Times New Roman" w:hAnsi="Times New Roman" w:cs="Times New Roman"/>
          <w:sz w:val="28"/>
          <w:szCs w:val="28"/>
        </w:rPr>
        <w:t xml:space="preserve"> округа </w:t>
      </w:r>
      <w:r>
        <w:rPr>
          <w:rFonts w:ascii="Times New Roman" w:eastAsia="Times New Roman" w:hAnsi="Times New Roman" w:cs="Times New Roman"/>
          <w:sz w:val="28"/>
          <w:szCs w:val="28"/>
          <w:lang w:val="kk-KZ"/>
        </w:rPr>
        <w:t xml:space="preserve"> 03 октября </w:t>
      </w:r>
      <w:r>
        <w:rPr>
          <w:rFonts w:ascii="Times New Roman" w:eastAsia="Times New Roman" w:hAnsi="Times New Roman" w:cs="Times New Roman"/>
          <w:sz w:val="28"/>
          <w:szCs w:val="28"/>
        </w:rPr>
        <w:t xml:space="preserve"> 2016 года.</w:t>
      </w: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Нормативно-правовое совершенствование процессов оказания государственных услуг.</w:t>
      </w: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целях недопущения фактов, нарушения сроков оказания государственных услуг, распоряжением </w:t>
      </w:r>
      <w:proofErr w:type="spellStart"/>
      <w:r>
        <w:rPr>
          <w:rFonts w:ascii="Times New Roman" w:eastAsia="Times New Roman" w:hAnsi="Times New Roman" w:cs="Times New Roman"/>
          <w:sz w:val="28"/>
          <w:szCs w:val="28"/>
        </w:rPr>
        <w:t>акима</w:t>
      </w:r>
      <w:proofErr w:type="spellEnd"/>
      <w:r>
        <w:rPr>
          <w:rFonts w:ascii="Times New Roman" w:eastAsia="Times New Roman" w:hAnsi="Times New Roman" w:cs="Times New Roman"/>
          <w:sz w:val="28"/>
          <w:szCs w:val="28"/>
        </w:rPr>
        <w:t xml:space="preserve"> округа назначено ответственное лицо за оказанием государственных услуг.</w:t>
      </w:r>
    </w:p>
    <w:p w:rsidR="00EF0986" w:rsidRDefault="00EF0986" w:rsidP="00EF0986">
      <w:pPr>
        <w:spacing w:after="0" w:line="240" w:lineRule="auto"/>
        <w:ind w:firstLine="708"/>
        <w:jc w:val="both"/>
        <w:rPr>
          <w:rFonts w:ascii="Times New Roman" w:eastAsia="Times New Roman" w:hAnsi="Times New Roman" w:cs="Times New Roman"/>
          <w:sz w:val="28"/>
          <w:szCs w:val="28"/>
        </w:rPr>
      </w:pPr>
    </w:p>
    <w:p w:rsidR="00EF0986" w:rsidRDefault="00EF0986" w:rsidP="00EF0986">
      <w:pPr>
        <w:pStyle w:val="a6"/>
        <w:numPr>
          <w:ilvl w:val="0"/>
          <w:numId w:val="3"/>
        </w:numPr>
        <w:spacing w:after="0" w:line="240" w:lineRule="auto"/>
        <w:jc w:val="center"/>
        <w:rPr>
          <w:rFonts w:ascii="Times New Roman" w:hAnsi="Times New Roman"/>
          <w:b/>
          <w:sz w:val="28"/>
          <w:szCs w:val="28"/>
        </w:rPr>
      </w:pPr>
      <w:proofErr w:type="gramStart"/>
      <w:r>
        <w:rPr>
          <w:rFonts w:ascii="Times New Roman" w:hAnsi="Times New Roman"/>
          <w:b/>
          <w:sz w:val="28"/>
          <w:szCs w:val="28"/>
        </w:rPr>
        <w:lastRenderedPageBreak/>
        <w:t>Контроль за</w:t>
      </w:r>
      <w:proofErr w:type="gramEnd"/>
      <w:r>
        <w:rPr>
          <w:rFonts w:ascii="Times New Roman" w:hAnsi="Times New Roman"/>
          <w:b/>
          <w:sz w:val="28"/>
          <w:szCs w:val="28"/>
        </w:rPr>
        <w:t xml:space="preserve"> качеством оказания государственных услуг</w:t>
      </w:r>
    </w:p>
    <w:p w:rsidR="00EF0986" w:rsidRDefault="00EF0986" w:rsidP="00EF0986">
      <w:pPr>
        <w:spacing w:after="0" w:line="240" w:lineRule="auto"/>
        <w:ind w:firstLine="708"/>
        <w:jc w:val="both"/>
        <w:rPr>
          <w:rFonts w:ascii="Times New Roman" w:eastAsia="Times New Roman" w:hAnsi="Times New Roman" w:cs="Times New Roman"/>
          <w:sz w:val="28"/>
          <w:szCs w:val="28"/>
        </w:rPr>
      </w:pPr>
    </w:p>
    <w:p w:rsidR="00EF0986" w:rsidRDefault="00EF0986" w:rsidP="00EF0986">
      <w:pPr>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Информация о жалобах </w:t>
      </w:r>
      <w:proofErr w:type="spellStart"/>
      <w:r>
        <w:rPr>
          <w:rFonts w:ascii="Times New Roman" w:eastAsia="Times New Roman" w:hAnsi="Times New Roman" w:cs="Times New Roman"/>
          <w:sz w:val="28"/>
          <w:szCs w:val="28"/>
        </w:rPr>
        <w:t>услугополучателей</w:t>
      </w:r>
      <w:proofErr w:type="spellEnd"/>
      <w:r>
        <w:rPr>
          <w:rFonts w:ascii="Times New Roman" w:eastAsia="Times New Roman" w:hAnsi="Times New Roman" w:cs="Times New Roman"/>
          <w:sz w:val="28"/>
          <w:szCs w:val="28"/>
        </w:rPr>
        <w:t xml:space="preserve"> по вопросам оказания</w:t>
      </w:r>
    </w:p>
    <w:p w:rsidR="00EF0986" w:rsidRDefault="00EF0986" w:rsidP="00EF0986">
      <w:pPr>
        <w:spacing w:after="0" w:line="240" w:lineRule="auto"/>
        <w:ind w:left="1068" w:hanging="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государственных услуг.</w:t>
      </w: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отчетный период жалоб от </w:t>
      </w:r>
      <w:proofErr w:type="spellStart"/>
      <w:r>
        <w:rPr>
          <w:rFonts w:ascii="Times New Roman" w:eastAsia="Times New Roman" w:hAnsi="Times New Roman" w:cs="Times New Roman"/>
          <w:sz w:val="28"/>
          <w:szCs w:val="28"/>
        </w:rPr>
        <w:t>услугополучателей</w:t>
      </w:r>
      <w:proofErr w:type="spellEnd"/>
      <w:r>
        <w:rPr>
          <w:rFonts w:ascii="Times New Roman" w:eastAsia="Times New Roman" w:hAnsi="Times New Roman" w:cs="Times New Roman"/>
          <w:sz w:val="28"/>
          <w:szCs w:val="28"/>
        </w:rPr>
        <w:t xml:space="preserve"> не поступало.</w:t>
      </w:r>
    </w:p>
    <w:p w:rsidR="00EF0986" w:rsidRDefault="00EF0986" w:rsidP="00EF0986">
      <w:pPr>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Результаты внутреннего </w:t>
      </w:r>
      <w:proofErr w:type="gramStart"/>
      <w:r>
        <w:rPr>
          <w:rFonts w:ascii="Times New Roman" w:eastAsia="Times New Roman" w:hAnsi="Times New Roman" w:cs="Times New Roman"/>
          <w:sz w:val="28"/>
          <w:szCs w:val="28"/>
        </w:rPr>
        <w:t>контроля, за</w:t>
      </w:r>
      <w:proofErr w:type="gramEnd"/>
      <w:r>
        <w:rPr>
          <w:rFonts w:ascii="Times New Roman" w:eastAsia="Times New Roman" w:hAnsi="Times New Roman" w:cs="Times New Roman"/>
          <w:sz w:val="28"/>
          <w:szCs w:val="28"/>
        </w:rPr>
        <w:t xml:space="preserve"> качеством оказания</w:t>
      </w:r>
    </w:p>
    <w:p w:rsidR="00EF0986" w:rsidRDefault="00EF0986" w:rsidP="00EF098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государственных услуг.</w:t>
      </w:r>
    </w:p>
    <w:p w:rsidR="00EF0986" w:rsidRDefault="00EF0986" w:rsidP="00EF0986">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результатам внутреннего </w:t>
      </w:r>
      <w:proofErr w:type="gramStart"/>
      <w:r>
        <w:rPr>
          <w:rFonts w:ascii="Times New Roman" w:eastAsia="Times New Roman" w:hAnsi="Times New Roman" w:cs="Times New Roman"/>
          <w:sz w:val="28"/>
          <w:szCs w:val="28"/>
        </w:rPr>
        <w:t>контроля, за</w:t>
      </w:r>
      <w:proofErr w:type="gramEnd"/>
      <w:r>
        <w:rPr>
          <w:rFonts w:ascii="Times New Roman" w:eastAsia="Times New Roman" w:hAnsi="Times New Roman" w:cs="Times New Roman"/>
          <w:sz w:val="28"/>
          <w:szCs w:val="28"/>
        </w:rPr>
        <w:t xml:space="preserve"> качеством оказания государственных услуг в 2016 году, фактов наличия дискреционных сроков и полномочий, административных барьеров не выявлено, а также необоснованного отказа в оказании государственных услуг, истребования не предусмотренных регламентом документов, несоответствия фактических процессов оказания государственных услуг утвержденным стандартам и регламентам не выявлено.</w:t>
      </w:r>
    </w:p>
    <w:p w:rsidR="00EF0986" w:rsidRDefault="00EF0986" w:rsidP="00EF0986">
      <w:pPr>
        <w:pStyle w:val="a6"/>
        <w:spacing w:after="0" w:line="240" w:lineRule="auto"/>
        <w:ind w:left="0" w:firstLine="567"/>
        <w:jc w:val="both"/>
        <w:rPr>
          <w:rFonts w:ascii="Times New Roman" w:hAnsi="Times New Roman"/>
          <w:sz w:val="28"/>
          <w:szCs w:val="28"/>
        </w:rPr>
      </w:pPr>
      <w:r>
        <w:rPr>
          <w:rFonts w:ascii="Times New Roman" w:hAnsi="Times New Roman"/>
          <w:sz w:val="28"/>
          <w:szCs w:val="28"/>
          <w:lang w:eastAsia="en-US"/>
        </w:rPr>
        <w:t xml:space="preserve">Между тем анализ оказания государственных услуг </w:t>
      </w:r>
      <w:r>
        <w:rPr>
          <w:rFonts w:ascii="Times New Roman" w:hAnsi="Times New Roman"/>
          <w:sz w:val="28"/>
          <w:szCs w:val="28"/>
          <w:lang w:val="kk-KZ"/>
        </w:rPr>
        <w:t>выявил</w:t>
      </w:r>
      <w:r>
        <w:rPr>
          <w:rFonts w:ascii="Times New Roman" w:hAnsi="Times New Roman"/>
          <w:sz w:val="28"/>
          <w:szCs w:val="28"/>
          <w:lang w:eastAsia="en-US"/>
        </w:rPr>
        <w:t xml:space="preserve"> риск прямого контакта </w:t>
      </w:r>
      <w:proofErr w:type="spellStart"/>
      <w:r>
        <w:rPr>
          <w:rFonts w:ascii="Times New Roman" w:hAnsi="Times New Roman"/>
          <w:sz w:val="28"/>
          <w:szCs w:val="28"/>
          <w:lang w:eastAsia="en-US"/>
        </w:rPr>
        <w:t>услугодателя</w:t>
      </w:r>
      <w:proofErr w:type="spellEnd"/>
      <w:r>
        <w:rPr>
          <w:rFonts w:ascii="Times New Roman" w:hAnsi="Times New Roman"/>
          <w:sz w:val="28"/>
          <w:szCs w:val="28"/>
          <w:lang w:eastAsia="en-US"/>
        </w:rPr>
        <w:t xml:space="preserve"> с </w:t>
      </w:r>
      <w:proofErr w:type="spellStart"/>
      <w:r>
        <w:rPr>
          <w:rFonts w:ascii="Times New Roman" w:hAnsi="Times New Roman"/>
          <w:sz w:val="28"/>
          <w:szCs w:val="28"/>
          <w:lang w:eastAsia="en-US"/>
        </w:rPr>
        <w:t>услугополучателем</w:t>
      </w:r>
      <w:proofErr w:type="spellEnd"/>
      <w:r>
        <w:rPr>
          <w:rFonts w:ascii="Times New Roman" w:hAnsi="Times New Roman"/>
          <w:sz w:val="28"/>
          <w:szCs w:val="28"/>
          <w:lang w:val="kk-KZ"/>
        </w:rPr>
        <w:t xml:space="preserve">, </w:t>
      </w:r>
      <w:r>
        <w:rPr>
          <w:rFonts w:ascii="Times New Roman" w:hAnsi="Times New Roman"/>
          <w:sz w:val="28"/>
          <w:szCs w:val="28"/>
        </w:rPr>
        <w:t xml:space="preserve"> граждане обращаются с заявлением о предоставлении справки о наличии личного подсобного хозяйства напрямую в аппарат </w:t>
      </w:r>
      <w:proofErr w:type="spellStart"/>
      <w:r>
        <w:rPr>
          <w:rFonts w:ascii="Times New Roman" w:hAnsi="Times New Roman"/>
          <w:sz w:val="28"/>
          <w:szCs w:val="28"/>
        </w:rPr>
        <w:t>акима</w:t>
      </w:r>
      <w:proofErr w:type="spellEnd"/>
      <w:r>
        <w:rPr>
          <w:rFonts w:ascii="Times New Roman" w:hAnsi="Times New Roman"/>
          <w:sz w:val="28"/>
          <w:szCs w:val="28"/>
        </w:rPr>
        <w:t xml:space="preserve">, что создает коррупционный риск, прямого контакта </w:t>
      </w:r>
      <w:proofErr w:type="spellStart"/>
      <w:r>
        <w:rPr>
          <w:rFonts w:ascii="Times New Roman" w:hAnsi="Times New Roman"/>
          <w:sz w:val="28"/>
          <w:szCs w:val="28"/>
        </w:rPr>
        <w:t>услугодателя</w:t>
      </w:r>
      <w:proofErr w:type="spellEnd"/>
      <w:r>
        <w:rPr>
          <w:rFonts w:ascii="Times New Roman" w:hAnsi="Times New Roman"/>
          <w:sz w:val="28"/>
          <w:szCs w:val="28"/>
        </w:rPr>
        <w:t xml:space="preserve">  с  </w:t>
      </w:r>
      <w:proofErr w:type="spellStart"/>
      <w:r>
        <w:rPr>
          <w:rFonts w:ascii="Times New Roman" w:hAnsi="Times New Roman"/>
          <w:sz w:val="28"/>
          <w:szCs w:val="28"/>
        </w:rPr>
        <w:t>услугополучателем</w:t>
      </w:r>
      <w:proofErr w:type="spellEnd"/>
      <w:r>
        <w:rPr>
          <w:rFonts w:ascii="Times New Roman" w:hAnsi="Times New Roman"/>
          <w:sz w:val="28"/>
          <w:szCs w:val="28"/>
        </w:rPr>
        <w:t xml:space="preserve">. </w:t>
      </w:r>
    </w:p>
    <w:p w:rsidR="00EF0986" w:rsidRDefault="00EF0986" w:rsidP="00EF0986">
      <w:pPr>
        <w:pStyle w:val="a5"/>
        <w:ind w:firstLine="567"/>
        <w:jc w:val="both"/>
        <w:rPr>
          <w:rFonts w:ascii="Times New Roman" w:hAnsi="Times New Roman"/>
          <w:sz w:val="28"/>
          <w:szCs w:val="28"/>
        </w:rPr>
      </w:pPr>
      <w:r>
        <w:rPr>
          <w:rFonts w:ascii="Times New Roman" w:hAnsi="Times New Roman"/>
          <w:sz w:val="28"/>
          <w:szCs w:val="28"/>
        </w:rPr>
        <w:t>Вывод: при оказании государственных услуг выявлен коррупционный риск.</w:t>
      </w:r>
    </w:p>
    <w:p w:rsidR="00EF0986" w:rsidRDefault="00EF0986" w:rsidP="00EF0986">
      <w:pPr>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Результаты </w:t>
      </w:r>
      <w:proofErr w:type="gramStart"/>
      <w:r>
        <w:rPr>
          <w:rFonts w:ascii="Times New Roman" w:eastAsia="Times New Roman" w:hAnsi="Times New Roman" w:cs="Times New Roman"/>
          <w:sz w:val="28"/>
          <w:szCs w:val="28"/>
        </w:rPr>
        <w:t>контроля, за</w:t>
      </w:r>
      <w:proofErr w:type="gramEnd"/>
      <w:r>
        <w:rPr>
          <w:rFonts w:ascii="Times New Roman" w:eastAsia="Times New Roman" w:hAnsi="Times New Roman" w:cs="Times New Roman"/>
          <w:sz w:val="28"/>
          <w:szCs w:val="28"/>
        </w:rPr>
        <w:t xml:space="preserve"> качеством оказания государственных услуг, </w:t>
      </w:r>
    </w:p>
    <w:p w:rsidR="00EF0986" w:rsidRDefault="00EF0986" w:rsidP="00EF098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проведенного уполномоченным органом по оценке и </w:t>
      </w:r>
      <w:proofErr w:type="gramStart"/>
      <w:r>
        <w:rPr>
          <w:rFonts w:ascii="Times New Roman" w:eastAsia="Times New Roman" w:hAnsi="Times New Roman" w:cs="Times New Roman"/>
          <w:sz w:val="28"/>
          <w:szCs w:val="28"/>
        </w:rPr>
        <w:t>контролю, за</w:t>
      </w:r>
      <w:proofErr w:type="gramEnd"/>
      <w:r>
        <w:rPr>
          <w:rFonts w:ascii="Times New Roman" w:eastAsia="Times New Roman" w:hAnsi="Times New Roman" w:cs="Times New Roman"/>
          <w:sz w:val="28"/>
          <w:szCs w:val="28"/>
        </w:rPr>
        <w:t xml:space="preserve"> качеством оказания государственных услуг.</w:t>
      </w:r>
    </w:p>
    <w:p w:rsidR="00EF0986" w:rsidRDefault="00EF0986" w:rsidP="00EF098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2016 году мониторинг уполномоченным органом по оценке и </w:t>
      </w:r>
      <w:proofErr w:type="gramStart"/>
      <w:r>
        <w:rPr>
          <w:rFonts w:ascii="Times New Roman" w:eastAsia="Times New Roman" w:hAnsi="Times New Roman" w:cs="Times New Roman"/>
          <w:sz w:val="28"/>
          <w:szCs w:val="28"/>
        </w:rPr>
        <w:t>контролю, за</w:t>
      </w:r>
      <w:proofErr w:type="gramEnd"/>
      <w:r>
        <w:rPr>
          <w:rFonts w:ascii="Times New Roman" w:eastAsia="Times New Roman" w:hAnsi="Times New Roman" w:cs="Times New Roman"/>
          <w:sz w:val="28"/>
          <w:szCs w:val="28"/>
        </w:rPr>
        <w:t xml:space="preserve"> качеством оказания государственных услуг не проводился.</w:t>
      </w:r>
    </w:p>
    <w:p w:rsidR="00EF0986" w:rsidRDefault="00EF0986" w:rsidP="00EF0986">
      <w:pPr>
        <w:numPr>
          <w:ilvl w:val="0"/>
          <w:numId w:val="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Результаты общественного мониторинга качества оказания </w:t>
      </w:r>
    </w:p>
    <w:p w:rsidR="00EF0986" w:rsidRDefault="00EF0986" w:rsidP="00EF098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государственных услуг.</w:t>
      </w:r>
    </w:p>
    <w:p w:rsidR="00EF0986" w:rsidRDefault="00EF0986" w:rsidP="00EF0986">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2016 году общественный мониторинг качества оказания государственных услуг не проводился.</w:t>
      </w:r>
    </w:p>
    <w:p w:rsidR="00EF0986" w:rsidRDefault="00EF0986" w:rsidP="00EF0986">
      <w:pPr>
        <w:spacing w:after="0" w:line="240" w:lineRule="auto"/>
        <w:ind w:firstLine="708"/>
        <w:jc w:val="both"/>
        <w:rPr>
          <w:rFonts w:ascii="Times New Roman" w:eastAsia="Times New Roman" w:hAnsi="Times New Roman" w:cs="Times New Roman"/>
          <w:sz w:val="28"/>
          <w:szCs w:val="28"/>
        </w:rPr>
      </w:pPr>
    </w:p>
    <w:p w:rsidR="00EF0986" w:rsidRDefault="00EF0986" w:rsidP="00EF0986">
      <w:pPr>
        <w:pStyle w:val="a6"/>
        <w:numPr>
          <w:ilvl w:val="0"/>
          <w:numId w:val="5"/>
        </w:numPr>
        <w:spacing w:after="0" w:line="240" w:lineRule="auto"/>
        <w:jc w:val="center"/>
        <w:rPr>
          <w:rFonts w:ascii="Times New Roman" w:hAnsi="Times New Roman"/>
          <w:b/>
          <w:sz w:val="28"/>
          <w:szCs w:val="28"/>
        </w:rPr>
      </w:pPr>
      <w:r>
        <w:rPr>
          <w:rFonts w:ascii="Times New Roman" w:hAnsi="Times New Roman"/>
          <w:b/>
          <w:sz w:val="28"/>
          <w:szCs w:val="28"/>
        </w:rPr>
        <w:t xml:space="preserve">Перспективы дальнейшей эффективности и повышения удовлетворенности </w:t>
      </w:r>
      <w:proofErr w:type="spellStart"/>
      <w:r>
        <w:rPr>
          <w:rFonts w:ascii="Times New Roman" w:hAnsi="Times New Roman"/>
          <w:b/>
          <w:sz w:val="28"/>
          <w:szCs w:val="28"/>
        </w:rPr>
        <w:t>услугополучателей</w:t>
      </w:r>
      <w:proofErr w:type="spellEnd"/>
      <w:r>
        <w:rPr>
          <w:rFonts w:ascii="Times New Roman" w:hAnsi="Times New Roman"/>
          <w:b/>
          <w:sz w:val="28"/>
          <w:szCs w:val="28"/>
        </w:rPr>
        <w:t xml:space="preserve"> качеством оказания государственных услуг.</w:t>
      </w:r>
    </w:p>
    <w:p w:rsidR="00EF0986" w:rsidRDefault="00EF0986" w:rsidP="00EF0986">
      <w:pPr>
        <w:spacing w:after="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Выполнение работ в соответствии с Законом и иными нормативными </w:t>
      </w:r>
    </w:p>
    <w:p w:rsidR="00EF0986" w:rsidRDefault="00EF0986" w:rsidP="00EF098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правовыми актами в сфере государственных услуг.</w:t>
      </w:r>
    </w:p>
    <w:p w:rsidR="00EF0986" w:rsidRDefault="00EF0986" w:rsidP="00EF0986">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rPr>
        <w:t xml:space="preserve"> </w:t>
      </w:r>
    </w:p>
    <w:p w:rsidR="00EF0986" w:rsidRDefault="00EF0986" w:rsidP="00EF0986">
      <w:pPr>
        <w:spacing w:after="0" w:line="240" w:lineRule="auto"/>
        <w:jc w:val="both"/>
        <w:rPr>
          <w:rFonts w:ascii="Times New Roman" w:eastAsia="Times New Roman" w:hAnsi="Times New Roman" w:cs="Times New Roman"/>
          <w:b/>
          <w:sz w:val="28"/>
          <w:szCs w:val="28"/>
        </w:rPr>
      </w:pPr>
    </w:p>
    <w:p w:rsidR="00EF0986" w:rsidRDefault="00EF0986" w:rsidP="00EF0986">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Аким </w:t>
      </w:r>
    </w:p>
    <w:p w:rsidR="00EF0986" w:rsidRDefault="00EF0986" w:rsidP="00EF0986">
      <w:pPr>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Аралагашского  </w:t>
      </w:r>
      <w:r>
        <w:rPr>
          <w:rFonts w:ascii="Times New Roman" w:eastAsia="Times New Roman" w:hAnsi="Times New Roman" w:cs="Times New Roman"/>
          <w:b/>
          <w:sz w:val="28"/>
          <w:szCs w:val="28"/>
        </w:rPr>
        <w:t xml:space="preserve">сельского </w:t>
      </w:r>
      <w:r>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rPr>
        <w:t>округа</w:t>
      </w:r>
      <w:r>
        <w:rPr>
          <w:rFonts w:ascii="Times New Roman" w:eastAsia="Times New Roman" w:hAnsi="Times New Roman" w:cs="Times New Roman"/>
          <w:b/>
          <w:sz w:val="28"/>
          <w:szCs w:val="28"/>
          <w:lang w:val="kk-KZ"/>
        </w:rPr>
        <w:t xml:space="preserve">                              Б.Садвакасов</w:t>
      </w:r>
    </w:p>
    <w:p w:rsidR="00EF0986" w:rsidRDefault="00EF0986" w:rsidP="00EF0986">
      <w:pPr>
        <w:spacing w:after="0" w:line="240" w:lineRule="auto"/>
        <w:jc w:val="both"/>
        <w:rPr>
          <w:rFonts w:ascii="Times New Roman" w:eastAsia="Times New Roman" w:hAnsi="Times New Roman" w:cs="Times New Roman"/>
          <w:b/>
          <w:sz w:val="28"/>
          <w:szCs w:val="28"/>
          <w:lang w:val="kk-KZ"/>
        </w:rPr>
      </w:pPr>
    </w:p>
    <w:p w:rsidR="00EF0986" w:rsidRDefault="00EF0986" w:rsidP="00EF0986">
      <w:pPr>
        <w:spacing w:after="0" w:line="240" w:lineRule="auto"/>
        <w:jc w:val="both"/>
        <w:rPr>
          <w:rFonts w:ascii="Times New Roman" w:eastAsia="Times New Roman" w:hAnsi="Times New Roman" w:cs="Times New Roman"/>
          <w:b/>
          <w:sz w:val="28"/>
          <w:szCs w:val="28"/>
          <w:lang w:val="kk-KZ"/>
        </w:rPr>
      </w:pPr>
    </w:p>
    <w:p w:rsidR="00EF0986" w:rsidRDefault="00EF0986" w:rsidP="00EF0986">
      <w:pPr>
        <w:spacing w:after="0" w:line="240" w:lineRule="auto"/>
        <w:jc w:val="both"/>
        <w:rPr>
          <w:rFonts w:ascii="Times New Roman" w:eastAsia="Times New Roman" w:hAnsi="Times New Roman" w:cs="Times New Roman"/>
          <w:b/>
          <w:sz w:val="28"/>
          <w:szCs w:val="28"/>
          <w:lang w:val="kk-KZ"/>
        </w:rPr>
      </w:pPr>
    </w:p>
    <w:p w:rsidR="00EF0986" w:rsidRPr="00EF0986" w:rsidRDefault="00EF0986" w:rsidP="00EF0986">
      <w:pPr>
        <w:spacing w:after="0" w:line="240" w:lineRule="auto"/>
        <w:jc w:val="both"/>
        <w:rPr>
          <w:rFonts w:ascii="Times New Roman" w:eastAsia="Times New Roman" w:hAnsi="Times New Roman" w:cs="Times New Roman"/>
          <w:sz w:val="24"/>
          <w:szCs w:val="24"/>
          <w:lang w:val="kk-KZ"/>
        </w:rPr>
      </w:pPr>
      <w:r w:rsidRPr="00EF0986">
        <w:rPr>
          <w:rFonts w:ascii="Times New Roman" w:eastAsia="Times New Roman" w:hAnsi="Times New Roman" w:cs="Times New Roman"/>
          <w:sz w:val="24"/>
          <w:szCs w:val="24"/>
          <w:lang w:val="kk-KZ"/>
        </w:rPr>
        <w:t>Исп.Мугалимова Г.Е. тел 52608</w:t>
      </w:r>
    </w:p>
    <w:p w:rsidR="00EF0986" w:rsidRDefault="00EF0986" w:rsidP="00EF09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rPr>
      </w:pPr>
      <w:r>
        <w:rPr>
          <w:rFonts w:ascii="Times New Roman" w:eastAsia="Times New Roman" w:hAnsi="Times New Roman" w:cs="Times New Roman"/>
          <w:b/>
          <w:color w:val="212121"/>
          <w:sz w:val="28"/>
          <w:szCs w:val="28"/>
          <w:lang w:val="kk-KZ"/>
        </w:rPr>
        <w:lastRenderedPageBreak/>
        <w:t xml:space="preserve">Мемлекеттік қызметтер көрсету бойынша </w:t>
      </w:r>
      <w:r>
        <w:rPr>
          <w:rFonts w:ascii="Times New Roman" w:hAnsi="Times New Roman" w:cs="Times New Roman"/>
          <w:b/>
          <w:sz w:val="28"/>
          <w:szCs w:val="28"/>
          <w:lang w:val="kk-KZ"/>
        </w:rPr>
        <w:t>« Солтүстік Қазақстан облысы Аққайың ауданы Аралағаш  ауылдық округі әкімінің аппараты»</w:t>
      </w:r>
      <w:r>
        <w:rPr>
          <w:rFonts w:ascii="Times New Roman" w:eastAsia="Times New Roman" w:hAnsi="Times New Roman" w:cs="Times New Roman"/>
          <w:b/>
          <w:color w:val="212121"/>
          <w:sz w:val="28"/>
          <w:szCs w:val="28"/>
          <w:lang w:val="kk-KZ"/>
        </w:rPr>
        <w:t xml:space="preserve">коммуналдық мемлекеттік </w:t>
      </w:r>
      <w:r>
        <w:rPr>
          <w:rFonts w:ascii="Times New Roman" w:hAnsi="Times New Roman" w:cs="Times New Roman"/>
          <w:b/>
          <w:sz w:val="28"/>
          <w:szCs w:val="28"/>
          <w:lang w:val="kk-KZ"/>
        </w:rPr>
        <w:t xml:space="preserve">мекемесінің </w:t>
      </w:r>
      <w:r>
        <w:rPr>
          <w:rFonts w:ascii="Times New Roman" w:eastAsia="Times New Roman" w:hAnsi="Times New Roman" w:cs="Times New Roman"/>
          <w:b/>
          <w:color w:val="212121"/>
          <w:sz w:val="28"/>
          <w:szCs w:val="28"/>
          <w:lang w:val="kk-KZ"/>
        </w:rPr>
        <w:t>қызметті туралы</w:t>
      </w:r>
    </w:p>
    <w:p w:rsidR="00EF0986" w:rsidRDefault="00EF0986" w:rsidP="00EF0986">
      <w:pPr>
        <w:pStyle w:val="HTML"/>
        <w:shd w:val="clear" w:color="auto" w:fill="FFFFFF"/>
        <w:jc w:val="center"/>
        <w:rPr>
          <w:rFonts w:ascii="Times New Roman" w:hAnsi="Times New Roman" w:cs="Times New Roman"/>
          <w:b/>
          <w:color w:val="212121"/>
          <w:sz w:val="28"/>
          <w:szCs w:val="28"/>
          <w:lang w:val="kk-KZ"/>
        </w:rPr>
      </w:pPr>
      <w:r>
        <w:rPr>
          <w:rFonts w:ascii="Times New Roman" w:hAnsi="Times New Roman" w:cs="Times New Roman"/>
          <w:b/>
          <w:color w:val="212121"/>
          <w:sz w:val="28"/>
          <w:szCs w:val="28"/>
          <w:lang w:val="kk-KZ"/>
        </w:rPr>
        <w:t>2016ж</w:t>
      </w:r>
    </w:p>
    <w:p w:rsidR="00EF0986" w:rsidRDefault="00EF0986" w:rsidP="00EF09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rPr>
      </w:pPr>
      <w:r>
        <w:rPr>
          <w:rFonts w:ascii="Times New Roman" w:eastAsia="Times New Roman" w:hAnsi="Times New Roman" w:cs="Times New Roman"/>
          <w:b/>
          <w:color w:val="212121"/>
          <w:sz w:val="28"/>
          <w:szCs w:val="28"/>
          <w:lang w:val="kk-KZ"/>
        </w:rPr>
        <w:t>ЕСЕП</w:t>
      </w:r>
    </w:p>
    <w:p w:rsidR="00EF0986" w:rsidRDefault="00EF0986" w:rsidP="00EF0986">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28"/>
          <w:szCs w:val="28"/>
          <w:lang w:val="kk-KZ"/>
        </w:rPr>
      </w:pPr>
      <w:r>
        <w:rPr>
          <w:rFonts w:ascii="Times New Roman" w:eastAsia="Times New Roman" w:hAnsi="Times New Roman" w:cs="Times New Roman"/>
          <w:b/>
          <w:color w:val="1E1E1E"/>
          <w:sz w:val="28"/>
          <w:szCs w:val="28"/>
          <w:lang w:val="kk-KZ"/>
        </w:rPr>
        <w:t>1. Жалпы ережелер</w:t>
      </w:r>
    </w:p>
    <w:p w:rsidR="00EF0986" w:rsidRDefault="00EF0986" w:rsidP="00EF098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1) Көрсетілетін қызметті беруші туралы мәліметтер.</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sz w:val="28"/>
          <w:szCs w:val="28"/>
          <w:lang w:val="kk-KZ"/>
        </w:rPr>
        <w:t xml:space="preserve">«Солтүстік Қазақстан облысы Аққайың ауданы Аралағаш ауылдық округі әкімінің аппараты» қоммуналдық мемлекеттік мекемесінің. Аралағаш </w:t>
      </w:r>
      <w:r>
        <w:rPr>
          <w:rFonts w:ascii="Times New Roman" w:hAnsi="Times New Roman" w:cs="Times New Roman"/>
          <w:color w:val="212121"/>
          <w:sz w:val="28"/>
          <w:szCs w:val="28"/>
          <w:lang w:val="kk-KZ"/>
        </w:rPr>
        <w:t>ауылдық округі әкімі  Аққайың ауданы Солтүстiк Қазақстан облысының негізгі мақсаттары болып табылады:</w:t>
      </w:r>
    </w:p>
    <w:p w:rsidR="00EF0986" w:rsidRDefault="00EF0986" w:rsidP="00EF0986">
      <w:pPr>
        <w:pStyle w:val="a3"/>
        <w:ind w:firstLine="720"/>
        <w:jc w:val="both"/>
        <w:rPr>
          <w:szCs w:val="28"/>
          <w:lang w:val="kk-KZ"/>
        </w:rPr>
      </w:pPr>
      <w:r>
        <w:rPr>
          <w:szCs w:val="28"/>
          <w:lang w:val="kk-KZ"/>
        </w:rPr>
        <w:t>- ауылдық округ әкімі қызметін қаржылық-шаруашылық және материалдық-техникалық қамтамасыз ету;</w:t>
      </w:r>
    </w:p>
    <w:p w:rsidR="00EF0986" w:rsidRDefault="00EF0986" w:rsidP="00EF0986">
      <w:pPr>
        <w:pStyle w:val="a3"/>
        <w:ind w:firstLine="720"/>
        <w:jc w:val="both"/>
        <w:rPr>
          <w:szCs w:val="28"/>
          <w:lang w:val="kk-KZ"/>
        </w:rPr>
      </w:pPr>
      <w:r>
        <w:rPr>
          <w:szCs w:val="28"/>
          <w:lang w:val="kk-KZ"/>
        </w:rPr>
        <w:t>- Қазақстан Республикасының заңдарына, Қазақстан Республикасы Президентінің жарлықтарына, Үкіметінің қаулыларына, жоғары тұрған өкілетті және атқарушы органдардың, облыс, аудан, ауылдық округ әкімдерінің қаулыларын, шешімдерін және өкімдерін орындауды бақылау бойынша жұмысты ұйымдастыру;</w:t>
      </w:r>
    </w:p>
    <w:p w:rsidR="00EF0986" w:rsidRDefault="00EF0986" w:rsidP="00EF0986">
      <w:pPr>
        <w:pStyle w:val="HTML"/>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ab/>
        <w:t>- Қазақстан Республикасының заңнамалық талаптарына сәйкес ауылдық округ әкімінің құқықтық актілер жобасын өңдеу.</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Style w:val="apple-converted-space"/>
          <w:color w:val="000000"/>
          <w:spacing w:val="2"/>
          <w:shd w:val="clear" w:color="auto" w:fill="FFFFFF"/>
          <w:lang w:val="kk-KZ"/>
        </w:rPr>
        <w:t> </w:t>
      </w:r>
      <w:r>
        <w:rPr>
          <w:rStyle w:val="apple-converted-space"/>
          <w:color w:val="000000"/>
          <w:spacing w:val="2"/>
          <w:shd w:val="clear" w:color="auto" w:fill="FFFFFF"/>
          <w:lang w:val="kk-KZ"/>
        </w:rPr>
        <w:tab/>
      </w:r>
      <w:r>
        <w:rPr>
          <w:rFonts w:ascii="Times New Roman" w:hAnsi="Times New Roman" w:cs="Times New Roman"/>
          <w:color w:val="000000"/>
          <w:spacing w:val="2"/>
          <w:sz w:val="28"/>
          <w:szCs w:val="28"/>
          <w:shd w:val="clear" w:color="auto" w:fill="FFFFFF"/>
          <w:lang w:val="kk-KZ"/>
        </w:rPr>
        <w:t xml:space="preserve">2) Мемлекеттік көрсетілетін қызметтер туралы ақпарат: </w:t>
      </w:r>
      <w:r>
        <w:rPr>
          <w:rFonts w:ascii="Times New Roman" w:hAnsi="Times New Roman" w:cs="Times New Roman"/>
          <w:sz w:val="28"/>
          <w:szCs w:val="28"/>
          <w:lang w:val="kk-KZ"/>
        </w:rPr>
        <w:t>«Солтүстік Қазақстан облысы Аққайың ауданы Аралағаш ауылдық округі әкімінің аппараты» қоммуналдық мемлекеттік мекемесінің</w:t>
      </w:r>
      <w:r>
        <w:rPr>
          <w:rFonts w:ascii="Times New Roman" w:hAnsi="Times New Roman" w:cs="Times New Roman"/>
          <w:color w:val="212121"/>
          <w:sz w:val="28"/>
          <w:szCs w:val="28"/>
          <w:lang w:val="kk-KZ"/>
        </w:rPr>
        <w:t xml:space="preserve"> жыл басынан тамыздың соңына 6 мемлекеттік қызметтер, берілді бар мемлекеттік қызметтердің 7 түрлері қол жетімді болады.</w:t>
      </w:r>
    </w:p>
    <w:p w:rsidR="00EF0986" w:rsidRDefault="00EF0986" w:rsidP="00EF09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rPr>
      </w:pPr>
      <w:r>
        <w:rPr>
          <w:rFonts w:ascii="Times New Roman" w:eastAsia="Times New Roman" w:hAnsi="Times New Roman" w:cs="Times New Roman"/>
          <w:color w:val="212121"/>
          <w:sz w:val="28"/>
          <w:szCs w:val="28"/>
          <w:lang w:val="kk-KZ"/>
        </w:rPr>
        <w:tab/>
        <w:t>Барлық мемлекеттік (7 қызметтер) қызметтер тегін беріледі.</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7 мемлекеттік қызметтер Мемлекеттік қызметтерді көрсету стандарттары мен регламенттері бекітеді. 2013 жылғы 18 қыркүйектегі №.983 Қазақстан Республикасының Үкіметі бекіткен мемлекеттік қызметтер көрсету тізіліміне сәйкес.</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000000"/>
          <w:spacing w:val="2"/>
          <w:sz w:val="28"/>
          <w:szCs w:val="28"/>
          <w:shd w:val="clear" w:color="auto" w:fill="FFFFFF"/>
          <w:lang w:val="kk-KZ"/>
        </w:rPr>
        <w:tab/>
        <w:t>3) Барынша талап ететін мемлекеттік көрсетілетін қызметтер туралы ақпарат.</w:t>
      </w:r>
    </w:p>
    <w:p w:rsidR="00EF0986" w:rsidRDefault="00EF0986" w:rsidP="00EF0986">
      <w:pPr>
        <w:spacing w:after="0"/>
        <w:rPr>
          <w:rFonts w:ascii="Times New Roman" w:hAnsi="Times New Roman" w:cs="Times New Roman"/>
          <w:color w:val="000000"/>
          <w:sz w:val="28"/>
          <w:szCs w:val="28"/>
          <w:lang w:val="kk-KZ"/>
        </w:rPr>
      </w:pPr>
      <w:r>
        <w:rPr>
          <w:rFonts w:ascii="Times New Roman" w:hAnsi="Times New Roman" w:cs="Times New Roman"/>
          <w:color w:val="212121"/>
          <w:sz w:val="28"/>
          <w:szCs w:val="28"/>
          <w:lang w:val="kk-KZ"/>
        </w:rPr>
        <w:tab/>
        <w:t xml:space="preserve">Ең танымал, оның ішінде көрсетілетін 2016 әкімінің 44 мемлекеттік қызметтердің, оның ішінде ЦОН бойынша </w:t>
      </w:r>
      <w:r>
        <w:rPr>
          <w:rFonts w:ascii="Times New Roman" w:hAnsi="Times New Roman" w:cs="Times New Roman"/>
          <w:color w:val="000000"/>
          <w:sz w:val="28"/>
          <w:szCs w:val="28"/>
          <w:lang w:val="kk-KZ"/>
        </w:rPr>
        <w:t>«Ауыл шаруашылығы алқаптарын бір түрден екінші түрге</w:t>
      </w:r>
      <w:r>
        <w:rPr>
          <w:rFonts w:ascii="Times New Roman" w:hAnsi="Times New Roman" w:cs="Times New Roman"/>
          <w:sz w:val="28"/>
          <w:szCs w:val="28"/>
          <w:lang w:val="kk-KZ"/>
        </w:rPr>
        <w:t xml:space="preserve"> </w:t>
      </w:r>
      <w:r>
        <w:rPr>
          <w:rFonts w:ascii="Times New Roman" w:hAnsi="Times New Roman" w:cs="Times New Roman"/>
          <w:color w:val="000000"/>
          <w:sz w:val="28"/>
          <w:szCs w:val="28"/>
          <w:lang w:val="kk-KZ"/>
        </w:rPr>
        <w:t>ауыстыруға рұқсат беру» 4 мемлекеттік</w:t>
      </w:r>
      <w:r>
        <w:rPr>
          <w:rFonts w:ascii="Times New Roman" w:hAnsi="Times New Roman" w:cs="Times New Roman"/>
          <w:sz w:val="28"/>
          <w:szCs w:val="28"/>
          <w:lang w:val="kk-KZ"/>
        </w:rPr>
        <w:t xml:space="preserve"> </w:t>
      </w:r>
      <w:r>
        <w:rPr>
          <w:rFonts w:ascii="Times New Roman" w:hAnsi="Times New Roman" w:cs="Times New Roman"/>
          <w:color w:val="000000"/>
          <w:sz w:val="28"/>
          <w:szCs w:val="28"/>
          <w:lang w:val="kk-KZ"/>
        </w:rPr>
        <w:t>қызмет көрсетілді.</w:t>
      </w:r>
    </w:p>
    <w:p w:rsidR="00EF0986" w:rsidRDefault="00EF0986" w:rsidP="00EF0986">
      <w:pPr>
        <w:spacing w:after="0" w:line="240" w:lineRule="auto"/>
        <w:jc w:val="center"/>
        <w:rPr>
          <w:rFonts w:ascii="Times New Roman" w:hAnsi="Times New Roman" w:cs="Times New Roman"/>
          <w:b/>
          <w:color w:val="000000"/>
          <w:spacing w:val="2"/>
          <w:sz w:val="28"/>
          <w:szCs w:val="28"/>
          <w:shd w:val="clear" w:color="auto" w:fill="FFFFFF"/>
          <w:lang w:val="kk-KZ"/>
        </w:rPr>
      </w:pPr>
    </w:p>
    <w:p w:rsidR="00EF0986" w:rsidRDefault="00EF0986" w:rsidP="00EF0986">
      <w:pPr>
        <w:spacing w:after="0" w:line="240" w:lineRule="auto"/>
        <w:jc w:val="center"/>
        <w:rPr>
          <w:rFonts w:ascii="Times New Roman" w:hAnsi="Times New Roman" w:cs="Times New Roman"/>
          <w:b/>
          <w:color w:val="000000"/>
          <w:spacing w:val="2"/>
          <w:sz w:val="28"/>
          <w:szCs w:val="28"/>
          <w:shd w:val="clear" w:color="auto" w:fill="FFFFFF"/>
          <w:lang w:val="kk-KZ"/>
        </w:rPr>
      </w:pPr>
      <w:r>
        <w:rPr>
          <w:rFonts w:ascii="Times New Roman" w:hAnsi="Times New Roman" w:cs="Times New Roman"/>
          <w:b/>
          <w:color w:val="000000"/>
          <w:spacing w:val="2"/>
          <w:sz w:val="28"/>
          <w:szCs w:val="28"/>
          <w:shd w:val="clear" w:color="auto" w:fill="FFFFFF"/>
          <w:lang w:val="kk-KZ"/>
        </w:rPr>
        <w:t>2. Көрсетілетін қызметті алушылар мен жұмыс</w:t>
      </w:r>
    </w:p>
    <w:p w:rsidR="00EF0986" w:rsidRDefault="00EF0986" w:rsidP="00EF0986">
      <w:pPr>
        <w:spacing w:after="0" w:line="240" w:lineRule="auto"/>
        <w:jc w:val="both"/>
        <w:rPr>
          <w:rFonts w:ascii="Times New Roman" w:hAnsi="Times New Roman" w:cs="Times New Roman"/>
          <w:b/>
          <w:color w:val="000000"/>
          <w:spacing w:val="2"/>
          <w:sz w:val="28"/>
          <w:szCs w:val="28"/>
          <w:shd w:val="clear" w:color="auto" w:fill="FFFFFF"/>
          <w:lang w:val="kk-KZ"/>
        </w:rPr>
      </w:pPr>
    </w:p>
    <w:p w:rsidR="00EF0986" w:rsidRDefault="00EF0986" w:rsidP="00EF098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1) Мемлекеттік қызметтер көрсету тәртібі туралы ақпаратқа қол жеткізу көздері мен орындары туралы мәліметтер.</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 xml:space="preserve">Мемлекеттік қызмет көрсету тәртібі туралы мемлекеттік қызмет көрсету ақпаратқа халықтың тең қол жеткізуін қамтамасыз ету мақсатында </w:t>
      </w:r>
      <w:r>
        <w:rPr>
          <w:rFonts w:ascii="Times New Roman" w:hAnsi="Times New Roman" w:cs="Times New Roman"/>
          <w:color w:val="212121"/>
          <w:sz w:val="28"/>
          <w:szCs w:val="28"/>
          <w:lang w:val="kk-KZ"/>
        </w:rPr>
        <w:lastRenderedPageBreak/>
        <w:t>(стандарттар, ережелер) интернет қол жетімді - Солтүстік Қазақстан облысы Аралағаш  ауылдық округінің әкімі  Аққайың аудандық ресурстық: бөлімінде</w:t>
      </w:r>
      <w:r>
        <w:rPr>
          <w:rFonts w:ascii="Times New Roman" w:hAnsi="Times New Roman" w:cs="Times New Roman"/>
          <w:color w:val="212121"/>
          <w:sz w:val="28"/>
          <w:szCs w:val="28"/>
          <w:lang w:val="kk-KZ"/>
        </w:rPr>
        <w:tab/>
        <w:t>Үнемі жаңартылып отырады лобби мен әкімінің кеңсесінде орналасқан стендтерде қолжетімді қоғамдық қызметтер көрсету тәртібі туралы Сонымен қатар, ақпарат</w:t>
      </w:r>
    </w:p>
    <w:p w:rsidR="00EF0986" w:rsidRDefault="00EF0986" w:rsidP="00EF098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Style w:val="apple-converted-space"/>
          <w:color w:val="000000"/>
          <w:spacing w:val="2"/>
          <w:szCs w:val="28"/>
          <w:shd w:val="clear" w:color="auto" w:fill="FFFFFF"/>
          <w:lang w:val="kk-KZ"/>
        </w:rPr>
        <w:t> </w:t>
      </w:r>
      <w:r>
        <w:rPr>
          <w:rFonts w:ascii="Times New Roman" w:hAnsi="Times New Roman" w:cs="Times New Roman"/>
          <w:color w:val="000000"/>
          <w:spacing w:val="2"/>
          <w:sz w:val="28"/>
          <w:szCs w:val="28"/>
          <w:shd w:val="clear" w:color="auto" w:fill="FFFFFF"/>
          <w:lang w:val="kk-KZ"/>
        </w:rPr>
        <w:t>2) Мемлекеттік көрсетілетін қызметтер стандарттарының жобаларын жария талқылаулар туралы ақпарат.</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Мемлекеттік қызметтер көрсету үшін қызмет көрсету бойынша құрылғының қызметін талқылауға белсенді қатысқаны үшін азаматтардың жиналыстар жылы, халық алдында аудан әкімінің жылдық есебінде енгізілді.</w:t>
      </w:r>
    </w:p>
    <w:p w:rsidR="00EF0986" w:rsidRDefault="00EF0986" w:rsidP="00EF098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Style w:val="apple-converted-space"/>
          <w:color w:val="000000"/>
          <w:spacing w:val="2"/>
          <w:szCs w:val="28"/>
          <w:shd w:val="clear" w:color="auto" w:fill="FFFFFF"/>
          <w:lang w:val="kk-KZ"/>
        </w:rPr>
        <w:t> </w:t>
      </w:r>
      <w:r>
        <w:rPr>
          <w:rFonts w:ascii="Times New Roman" w:hAnsi="Times New Roman" w:cs="Times New Roman"/>
          <w:color w:val="000000"/>
          <w:spacing w:val="2"/>
          <w:sz w:val="28"/>
          <w:szCs w:val="28"/>
          <w:shd w:val="clear" w:color="auto" w:fill="FFFFFF"/>
          <w:lang w:val="kk-KZ"/>
        </w:rPr>
        <w:t>3) Мемлекеттік қызметтер көрсету процесінің ашықтығын қамтамасыз етуге бағытталған іс-шаралар (түсіндіру жұмыстары, семинарлар, кездесулер және басқалар).</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 xml:space="preserve">2016 жылғы 25 сәуірде  азаматтар жиынында талқыланды стандарттар мен нормативтік құжаттардың негізгі ережелерін түсіндіру үшін ақпараттық-түсіндіру сұрақтар көтеру үшін өтті. </w:t>
      </w:r>
    </w:p>
    <w:p w:rsidR="00EF0986" w:rsidRDefault="00EF0986" w:rsidP="00EF0986">
      <w:pPr>
        <w:spacing w:after="0" w:line="240" w:lineRule="auto"/>
        <w:ind w:firstLine="708"/>
        <w:jc w:val="center"/>
        <w:rPr>
          <w:rFonts w:ascii="Times New Roman" w:hAnsi="Times New Roman" w:cs="Times New Roman"/>
          <w:b/>
          <w:color w:val="000000"/>
          <w:spacing w:val="2"/>
          <w:sz w:val="28"/>
          <w:szCs w:val="28"/>
          <w:shd w:val="clear" w:color="auto" w:fill="FFFFFF"/>
          <w:lang w:val="kk-KZ"/>
        </w:rPr>
      </w:pPr>
      <w:r>
        <w:rPr>
          <w:rFonts w:ascii="Times New Roman" w:hAnsi="Times New Roman" w:cs="Times New Roman"/>
          <w:b/>
          <w:color w:val="000000"/>
          <w:spacing w:val="2"/>
          <w:sz w:val="28"/>
          <w:szCs w:val="28"/>
          <w:shd w:val="clear" w:color="auto" w:fill="FFFFFF"/>
          <w:lang w:val="kk-KZ"/>
        </w:rPr>
        <w:t>3. Мемлекеттік қызметтер көрсету процестерін жетілдіру жөніндегі қызмет</w:t>
      </w:r>
    </w:p>
    <w:p w:rsidR="00EF0986" w:rsidRDefault="00EF0986" w:rsidP="00EF098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1) Мемлекеттік қызметтер көрсету процестерін оңтайландыру және автоматтандыру нәтижелері.</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Жеңілдету және оңтайландыру қызметтердің бөлігі ретінде электронды түрде жеке учаскелерін халық қабілетті көмек болуы үшін «электрондық үкімет» egov.kz порталы әкімінің жеке кеңсесі жеке шаруашылығының электрондық тізіліміне деректерді жаңарту туралы іс-шара өтті.</w:t>
      </w:r>
    </w:p>
    <w:p w:rsidR="00EF0986" w:rsidRDefault="00EF0986" w:rsidP="00EF098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2) Мемлекеттік қызметтер көрсету саласындағы қызметкерлердің біліктілігін арттыруға бағытталған іс-шаралар.</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Ол дамыған және Аралағаш ауылдық округінде 2016 жылы мемлекеттік қызмет көрсету көрсеткіштерін жақсарту жөніндегі іс-қимыл жоспарын бекітті.</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2016 жылы, Облыс әкімдігінің үшінші күн тәртібі 25 қыркүйек күні зерттеп аппараттық өтті кезінде, «Мемлекеттік қызметтер көрсету саласындағы анықталған бұзушылықтар туралы» мәселе қаралды, сондай-ақ әкімдігінде мемлекеттік қызметтер көрсету мәселесі 2016 жылғы  03 қазан дейін аудан әкімінің қызметкерлері отырысында талқыланды.</w:t>
      </w:r>
    </w:p>
    <w:p w:rsidR="00EF0986" w:rsidRDefault="00EF0986" w:rsidP="00EF098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Style w:val="apple-converted-space"/>
          <w:rFonts w:ascii="Courier New" w:hAnsi="Courier New" w:cs="Courier New"/>
          <w:color w:val="000000"/>
          <w:spacing w:val="2"/>
          <w:sz w:val="20"/>
          <w:shd w:val="clear" w:color="auto" w:fill="FFFFFF"/>
          <w:lang w:val="kk-KZ"/>
        </w:rPr>
        <w:t> </w:t>
      </w:r>
      <w:r>
        <w:rPr>
          <w:rFonts w:ascii="Times New Roman" w:hAnsi="Times New Roman" w:cs="Times New Roman"/>
          <w:color w:val="000000"/>
          <w:spacing w:val="2"/>
          <w:sz w:val="28"/>
          <w:szCs w:val="28"/>
          <w:shd w:val="clear" w:color="auto" w:fill="FFFFFF"/>
          <w:lang w:val="kk-KZ"/>
        </w:rPr>
        <w:t>3) Мемлекеттік қызметтер көрсету процестерін нормативтік-құқықтық жетілдіру.</w:t>
      </w:r>
    </w:p>
    <w:p w:rsidR="00EF0986" w:rsidRP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Мемлекеттік қызмет көрсету мерзімдерін бұзу фактілерінің алдын алу мақсатында, аудан әкімі мемлекеттік қызметтер көрсету үшін жауапты тұлға тағайындау тапсырыс.</w:t>
      </w:r>
    </w:p>
    <w:p w:rsidR="00EF0986" w:rsidRDefault="00EF0986" w:rsidP="00EF0986">
      <w:pPr>
        <w:pStyle w:val="HTML"/>
        <w:shd w:val="clear" w:color="auto" w:fill="FFFFFF"/>
        <w:jc w:val="center"/>
        <w:rPr>
          <w:rFonts w:ascii="Times New Roman" w:hAnsi="Times New Roman" w:cs="Times New Roman"/>
          <w:b/>
          <w:color w:val="000000"/>
          <w:spacing w:val="2"/>
          <w:sz w:val="28"/>
          <w:szCs w:val="28"/>
          <w:shd w:val="clear" w:color="auto" w:fill="FFFFFF"/>
          <w:lang w:val="kk-KZ"/>
        </w:rPr>
      </w:pPr>
    </w:p>
    <w:p w:rsidR="00EF0986" w:rsidRDefault="00EF0986" w:rsidP="00EF0986">
      <w:pPr>
        <w:pStyle w:val="HTML"/>
        <w:shd w:val="clear" w:color="auto" w:fill="FFFFFF"/>
        <w:jc w:val="center"/>
        <w:rPr>
          <w:rFonts w:ascii="Times New Roman" w:hAnsi="Times New Roman" w:cs="Times New Roman"/>
          <w:b/>
          <w:color w:val="000000"/>
          <w:spacing w:val="2"/>
          <w:sz w:val="28"/>
          <w:szCs w:val="28"/>
          <w:shd w:val="clear" w:color="auto" w:fill="FFFFFF"/>
          <w:lang w:val="kk-KZ"/>
        </w:rPr>
      </w:pPr>
      <w:r>
        <w:rPr>
          <w:rFonts w:ascii="Times New Roman" w:hAnsi="Times New Roman" w:cs="Times New Roman"/>
          <w:b/>
          <w:color w:val="000000"/>
          <w:spacing w:val="2"/>
          <w:sz w:val="28"/>
          <w:szCs w:val="28"/>
          <w:shd w:val="clear" w:color="auto" w:fill="FFFFFF"/>
          <w:lang w:val="kk-KZ"/>
        </w:rPr>
        <w:t>4. Мемлекеттік қызметтер көрсету сапасын бақылау</w:t>
      </w:r>
    </w:p>
    <w:p w:rsidR="00EF0986" w:rsidRDefault="00EF0986" w:rsidP="00EF0986">
      <w:pPr>
        <w:pStyle w:val="HTML"/>
        <w:shd w:val="clear" w:color="auto" w:fill="FFFFFF"/>
        <w:jc w:val="center"/>
        <w:rPr>
          <w:rFonts w:ascii="Times New Roman" w:hAnsi="Times New Roman" w:cs="Times New Roman"/>
          <w:b/>
          <w:color w:val="000000"/>
          <w:spacing w:val="2"/>
          <w:sz w:val="28"/>
          <w:szCs w:val="28"/>
          <w:shd w:val="clear" w:color="auto" w:fill="FFFFFF"/>
          <w:lang w:val="kk-KZ"/>
        </w:rPr>
      </w:pPr>
    </w:p>
    <w:p w:rsidR="00EF0986" w:rsidRPr="00EF0986" w:rsidRDefault="00EF0986" w:rsidP="00EF0986">
      <w:pPr>
        <w:pStyle w:val="HTML"/>
        <w:shd w:val="clear" w:color="auto" w:fill="FFFFFF"/>
        <w:jc w:val="center"/>
        <w:rPr>
          <w:rStyle w:val="apple-converted-space"/>
          <w:color w:val="212121"/>
          <w:lang w:val="kk-KZ"/>
        </w:rPr>
      </w:pPr>
      <w:r>
        <w:rPr>
          <w:rFonts w:ascii="Times New Roman" w:hAnsi="Times New Roman" w:cs="Times New Roman"/>
          <w:color w:val="000000"/>
          <w:spacing w:val="2"/>
          <w:sz w:val="28"/>
          <w:szCs w:val="28"/>
          <w:shd w:val="clear" w:color="auto" w:fill="FFFFFF"/>
          <w:lang w:val="kk-KZ"/>
        </w:rPr>
        <w:t>1) Мемлекеттік қызметтер көрсету мәселесі жөніндегі көрсетілетін қызметті алушылардың шағымдары туралы ақпарат</w:t>
      </w:r>
      <w:r>
        <w:rPr>
          <w:rStyle w:val="apple-converted-space"/>
          <w:color w:val="000000"/>
          <w:spacing w:val="2"/>
          <w:szCs w:val="28"/>
          <w:shd w:val="clear" w:color="auto" w:fill="FFFFFF"/>
          <w:lang w:val="kk-KZ"/>
        </w:rPr>
        <w:t>.</w:t>
      </w:r>
    </w:p>
    <w:p w:rsidR="00EF0986" w:rsidRPr="00EF0986" w:rsidRDefault="00EF0986" w:rsidP="00EF0986">
      <w:pPr>
        <w:pStyle w:val="HTML"/>
        <w:shd w:val="clear" w:color="auto" w:fill="FFFFFF"/>
        <w:rPr>
          <w:lang w:val="kk-KZ"/>
        </w:rPr>
      </w:pPr>
      <w:r>
        <w:rPr>
          <w:rFonts w:ascii="Times New Roman" w:hAnsi="Times New Roman" w:cs="Times New Roman"/>
          <w:color w:val="212121"/>
          <w:sz w:val="28"/>
          <w:szCs w:val="28"/>
          <w:lang w:val="kk-KZ"/>
        </w:rPr>
        <w:tab/>
        <w:t>Қызмет алушыларшағымдар түскен  есепті кезеңде ол хабарлады.</w:t>
      </w:r>
    </w:p>
    <w:p w:rsidR="00EF0986" w:rsidRDefault="00EF0986" w:rsidP="00EF0986">
      <w:pPr>
        <w:spacing w:after="0" w:line="240" w:lineRule="auto"/>
        <w:ind w:firstLine="567"/>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2) Мемлекеттік қызметтер көрсету сапасын ішкі бақылау нәтижелері.</w:t>
      </w:r>
    </w:p>
    <w:p w:rsidR="00EF0986" w:rsidRDefault="00EF0986" w:rsidP="00EF0986">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Мемлекеттік қызмет көрсету барысында мерзімін өткізу, әкімшілік барьерлер анықталған жоқ, сондай ақ еш негізсіз мемлекеттік қызмет 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EF0986" w:rsidRDefault="00EF0986" w:rsidP="00EF0986">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әкім апапарына жолығады, бұл қызмет берушімен қызмет алушының тікелей байланыс қауіпін турады. </w:t>
      </w:r>
    </w:p>
    <w:p w:rsidR="00EF0986" w:rsidRDefault="00EF0986" w:rsidP="00EF0986">
      <w:pPr>
        <w:pStyle w:val="a5"/>
        <w:ind w:firstLine="708"/>
        <w:jc w:val="both"/>
        <w:rPr>
          <w:rFonts w:ascii="Times New Roman" w:hAnsi="Times New Roman"/>
          <w:sz w:val="28"/>
          <w:szCs w:val="28"/>
          <w:lang w:val="kk-KZ"/>
        </w:rPr>
      </w:pPr>
      <w:r>
        <w:rPr>
          <w:rFonts w:ascii="Times New Roman" w:hAnsi="Times New Roman"/>
          <w:sz w:val="28"/>
          <w:szCs w:val="28"/>
          <w:lang w:val="kk-KZ"/>
        </w:rPr>
        <w:t xml:space="preserve">Қорытынды: мемлекеттік қызметті көрсету барысында сыбайлас жемқорлыққа қарсы қауіп анықталды. </w:t>
      </w:r>
    </w:p>
    <w:p w:rsidR="00EF0986" w:rsidRDefault="00EF0986" w:rsidP="00EF098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Style w:val="apple-converted-space"/>
          <w:color w:val="000000"/>
          <w:spacing w:val="2"/>
          <w:szCs w:val="28"/>
          <w:shd w:val="clear" w:color="auto" w:fill="FFFFFF"/>
          <w:lang w:val="kk-KZ"/>
        </w:rPr>
        <w:t> </w:t>
      </w:r>
      <w:r>
        <w:rPr>
          <w:rFonts w:ascii="Times New Roman" w:hAnsi="Times New Roman" w:cs="Times New Roman"/>
          <w:color w:val="000000"/>
          <w:spacing w:val="2"/>
          <w:sz w:val="28"/>
          <w:szCs w:val="28"/>
          <w:shd w:val="clear" w:color="auto" w:fill="FFFFFF"/>
          <w:lang w:val="kk-KZ"/>
        </w:rPr>
        <w:t>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2016 жылы, орындалған емес сапалы мемлекеттік қызметтер көрсету үшін бағалау және бақылау жөніндегі уәкілетті органның мониторинг.</w:t>
      </w:r>
    </w:p>
    <w:p w:rsidR="00EF0986" w:rsidRDefault="00EF0986" w:rsidP="00EF098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4) Мемлекеттік қызметтер көрсету сапасына қоғамдық мониторинг нәтижелері.</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2016 жылы, мемлекеттік қызмет көрсету сапасына қоғамдық мониторинг жүзеге  өткізілмеген.</w:t>
      </w:r>
    </w:p>
    <w:p w:rsidR="00EF0986" w:rsidRDefault="00EF0986" w:rsidP="00EF0986">
      <w:pPr>
        <w:pStyle w:val="HTML"/>
        <w:shd w:val="clear" w:color="auto" w:fill="FFFFFF"/>
        <w:jc w:val="both"/>
        <w:rPr>
          <w:rFonts w:ascii="Times New Roman" w:hAnsi="Times New Roman" w:cs="Times New Roman"/>
          <w:color w:val="212121"/>
          <w:sz w:val="28"/>
          <w:szCs w:val="28"/>
          <w:lang w:val="kk-KZ"/>
        </w:rPr>
      </w:pPr>
    </w:p>
    <w:p w:rsidR="00EF0986" w:rsidRDefault="00EF0986" w:rsidP="00EF0986">
      <w:pPr>
        <w:pStyle w:val="HTML"/>
        <w:shd w:val="clear" w:color="auto" w:fill="FFFFFF"/>
        <w:jc w:val="center"/>
        <w:rPr>
          <w:rFonts w:ascii="Times New Roman" w:hAnsi="Times New Roman" w:cs="Times New Roman"/>
          <w:b/>
          <w:color w:val="212121"/>
          <w:sz w:val="28"/>
          <w:szCs w:val="28"/>
          <w:lang w:val="kk-KZ"/>
        </w:rPr>
      </w:pPr>
      <w:r>
        <w:rPr>
          <w:rFonts w:ascii="Times New Roman" w:hAnsi="Times New Roman" w:cs="Times New Roman"/>
          <w:b/>
          <w:color w:val="000000"/>
          <w:spacing w:val="2"/>
          <w:sz w:val="28"/>
          <w:szCs w:val="28"/>
          <w:shd w:val="clear" w:color="auto" w:fill="FFFFFF"/>
          <w:lang w:val="kk-KZ"/>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EF0986" w:rsidRDefault="00EF0986" w:rsidP="00EF0986">
      <w:pPr>
        <w:spacing w:after="0" w:line="240" w:lineRule="auto"/>
        <w:ind w:firstLine="708"/>
        <w:jc w:val="center"/>
        <w:rPr>
          <w:rFonts w:ascii="Times New Roman" w:hAnsi="Times New Roman" w:cs="Times New Roman"/>
          <w:b/>
          <w:sz w:val="28"/>
          <w:szCs w:val="28"/>
          <w:lang w:val="kk-KZ"/>
        </w:rPr>
      </w:pPr>
    </w:p>
    <w:p w:rsidR="00EF0986" w:rsidRDefault="00EF0986" w:rsidP="00EF098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Аң және басқа да нормативтік құқықтық актілеріне сәйкес жұмыстарды орындау мемлекеттік қызмет көрсету саласындағы нормативтік құқықтық актілерді.</w:t>
      </w:r>
    </w:p>
    <w:p w:rsidR="00EF0986" w:rsidRDefault="00EF0986" w:rsidP="00EF0986">
      <w:pPr>
        <w:autoSpaceDE w:val="0"/>
        <w:autoSpaceDN w:val="0"/>
        <w:adjustRightInd w:val="0"/>
        <w:spacing w:before="100" w:after="100" w:line="240" w:lineRule="auto"/>
        <w:jc w:val="center"/>
        <w:rPr>
          <w:rFonts w:ascii="Times New Roman CYR" w:hAnsi="Times New Roman CYR" w:cs="Times New Roman CYR"/>
          <w:b/>
          <w:bCs/>
          <w:sz w:val="28"/>
          <w:szCs w:val="28"/>
          <w:lang w:val="kk-KZ"/>
        </w:rPr>
      </w:pPr>
    </w:p>
    <w:p w:rsidR="00EF0986" w:rsidRDefault="00EF0986" w:rsidP="00EF0986">
      <w:pPr>
        <w:autoSpaceDE w:val="0"/>
        <w:autoSpaceDN w:val="0"/>
        <w:adjustRightInd w:val="0"/>
        <w:spacing w:before="100" w:after="100" w:line="240" w:lineRule="auto"/>
        <w:jc w:val="center"/>
        <w:rPr>
          <w:rFonts w:ascii="Times New Roman CYR" w:hAnsi="Times New Roman CYR" w:cs="Times New Roman CYR"/>
          <w:b/>
          <w:bCs/>
          <w:sz w:val="28"/>
          <w:szCs w:val="28"/>
          <w:lang w:val="kk-KZ"/>
        </w:rPr>
      </w:pPr>
      <w:r>
        <w:rPr>
          <w:rFonts w:ascii="Times New Roman CYR" w:hAnsi="Times New Roman CYR" w:cs="Times New Roman CYR"/>
          <w:b/>
          <w:bCs/>
          <w:sz w:val="28"/>
          <w:szCs w:val="28"/>
          <w:lang w:val="kk-KZ"/>
        </w:rPr>
        <w:t>Округ  әкімі                                                          Б.Сәдуақасов</w:t>
      </w:r>
    </w:p>
    <w:p w:rsidR="00EF0986" w:rsidRDefault="00EF0986" w:rsidP="00EF0986">
      <w:pPr>
        <w:autoSpaceDE w:val="0"/>
        <w:autoSpaceDN w:val="0"/>
        <w:adjustRightInd w:val="0"/>
        <w:spacing w:before="100" w:after="100" w:line="240" w:lineRule="auto"/>
        <w:jc w:val="center"/>
        <w:rPr>
          <w:rFonts w:ascii="Times New Roman CYR" w:hAnsi="Times New Roman CYR" w:cs="Times New Roman CYR"/>
          <w:b/>
          <w:bCs/>
          <w:sz w:val="28"/>
          <w:szCs w:val="28"/>
          <w:lang w:val="kk-KZ"/>
        </w:rPr>
      </w:pPr>
    </w:p>
    <w:p w:rsidR="00EF0986" w:rsidRDefault="00EF0986" w:rsidP="00EF0986">
      <w:pPr>
        <w:autoSpaceDE w:val="0"/>
        <w:autoSpaceDN w:val="0"/>
        <w:adjustRightInd w:val="0"/>
        <w:spacing w:before="100" w:after="100" w:line="240" w:lineRule="auto"/>
        <w:rPr>
          <w:rFonts w:ascii="Times New Roman CYR" w:hAnsi="Times New Roman CYR" w:cs="Times New Roman CYR"/>
          <w:bCs/>
          <w:sz w:val="24"/>
          <w:szCs w:val="24"/>
          <w:lang w:val="kk-KZ"/>
        </w:rPr>
      </w:pPr>
      <w:r>
        <w:rPr>
          <w:rFonts w:ascii="Times New Roman CYR" w:hAnsi="Times New Roman CYR" w:cs="Times New Roman CYR"/>
          <w:bCs/>
          <w:sz w:val="24"/>
          <w:szCs w:val="24"/>
          <w:lang w:val="kk-KZ"/>
        </w:rPr>
        <w:t>Орын Мұғалімова Г.Е. тел 52608</w:t>
      </w:r>
    </w:p>
    <w:p w:rsidR="00A468CE" w:rsidRPr="00EF0986" w:rsidRDefault="00A468CE">
      <w:pPr>
        <w:rPr>
          <w:lang w:val="kk-KZ"/>
        </w:rPr>
      </w:pPr>
    </w:p>
    <w:sectPr w:rsidR="00A468CE" w:rsidRPr="00EF09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0E9D"/>
    <w:multiLevelType w:val="hybridMultilevel"/>
    <w:tmpl w:val="F134E238"/>
    <w:lvl w:ilvl="0" w:tplc="47CCB89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222525F"/>
    <w:multiLevelType w:val="hybridMultilevel"/>
    <w:tmpl w:val="B308B62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23416AE"/>
    <w:multiLevelType w:val="hybridMultilevel"/>
    <w:tmpl w:val="D3C01F96"/>
    <w:lvl w:ilvl="0" w:tplc="700E314E">
      <w:start w:val="3"/>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5C62E88"/>
    <w:multiLevelType w:val="hybridMultilevel"/>
    <w:tmpl w:val="F3A6B598"/>
    <w:lvl w:ilvl="0" w:tplc="0419000F">
      <w:start w:val="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5A83012"/>
    <w:multiLevelType w:val="hybridMultilevel"/>
    <w:tmpl w:val="8424D49C"/>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F0986"/>
    <w:rsid w:val="00A468CE"/>
    <w:rsid w:val="00EF09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EF0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EF0986"/>
    <w:rPr>
      <w:rFonts w:ascii="Courier New" w:eastAsia="Times New Roman" w:hAnsi="Courier New" w:cs="Courier New"/>
      <w:sz w:val="20"/>
      <w:szCs w:val="20"/>
    </w:rPr>
  </w:style>
  <w:style w:type="paragraph" w:styleId="a3">
    <w:name w:val="Body Text Indent"/>
    <w:basedOn w:val="a"/>
    <w:link w:val="a4"/>
    <w:uiPriority w:val="99"/>
    <w:semiHidden/>
    <w:unhideWhenUsed/>
    <w:rsid w:val="00EF0986"/>
    <w:pPr>
      <w:spacing w:after="0" w:line="240" w:lineRule="auto"/>
      <w:ind w:firstLine="709"/>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uiPriority w:val="99"/>
    <w:semiHidden/>
    <w:rsid w:val="00EF0986"/>
    <w:rPr>
      <w:rFonts w:ascii="Times New Roman" w:eastAsia="Times New Roman" w:hAnsi="Times New Roman" w:cs="Times New Roman"/>
      <w:sz w:val="28"/>
      <w:szCs w:val="20"/>
    </w:rPr>
  </w:style>
  <w:style w:type="paragraph" w:styleId="a5">
    <w:name w:val="No Spacing"/>
    <w:uiPriority w:val="1"/>
    <w:qFormat/>
    <w:rsid w:val="00EF0986"/>
    <w:pPr>
      <w:spacing w:after="0" w:line="240" w:lineRule="auto"/>
    </w:pPr>
    <w:rPr>
      <w:rFonts w:ascii="Calibri" w:eastAsia="Calibri" w:hAnsi="Calibri" w:cs="Times New Roman"/>
      <w:lang w:eastAsia="en-US"/>
    </w:rPr>
  </w:style>
  <w:style w:type="paragraph" w:styleId="a6">
    <w:name w:val="List Paragraph"/>
    <w:basedOn w:val="a"/>
    <w:uiPriority w:val="34"/>
    <w:qFormat/>
    <w:rsid w:val="00EF0986"/>
    <w:pPr>
      <w:ind w:left="720"/>
      <w:contextualSpacing/>
    </w:pPr>
    <w:rPr>
      <w:rFonts w:ascii="Calibri" w:eastAsia="Times New Roman" w:hAnsi="Calibri" w:cs="Times New Roman"/>
    </w:rPr>
  </w:style>
  <w:style w:type="character" w:customStyle="1" w:styleId="apple-converted-space">
    <w:name w:val="apple-converted-space"/>
    <w:basedOn w:val="a0"/>
    <w:rsid w:val="00EF0986"/>
  </w:style>
</w:styles>
</file>

<file path=word/webSettings.xml><?xml version="1.0" encoding="utf-8"?>
<w:webSettings xmlns:r="http://schemas.openxmlformats.org/officeDocument/2006/relationships" xmlns:w="http://schemas.openxmlformats.org/wordprocessingml/2006/main">
  <w:divs>
    <w:div w:id="192167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1889</Words>
  <Characters>10769</Characters>
  <Application>Microsoft Office Word</Application>
  <DocSecurity>0</DocSecurity>
  <Lines>89</Lines>
  <Paragraphs>25</Paragraphs>
  <ScaleCrop>false</ScaleCrop>
  <Company>SPecialiST RePack</Company>
  <LinksUpToDate>false</LinksUpToDate>
  <CharactersWithSpaces>12633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2017-04-18T11:46:00Z</cp:lastPrinted>
  <dcterms:created xsi:type="dcterms:W3CDTF">2017-04-18T11:40:00Z</dcterms:created>
  <dcterms:modified xsi:type="dcterms:W3CDTF">2017-04-18T11:49:00Z</dcterms:modified>
</cp:coreProperties>
</file>